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71C5" w14:textId="2BB5F4AE" w:rsidR="001A13DC" w:rsidRDefault="004F35EA" w:rsidP="001A13DC">
      <w:pPr>
        <w:rPr>
          <w:rFonts w:cstheme="minorHAnsi"/>
          <w:b/>
        </w:rPr>
      </w:pPr>
      <w:r>
        <w:rPr>
          <w:noProof/>
        </w:rPr>
        <w:drawing>
          <wp:inline distT="0" distB="0" distL="0" distR="0" wp14:anchorId="584D9D5B" wp14:editId="6485B7AB">
            <wp:extent cx="5731510" cy="12274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731510" cy="1227455"/>
                    </a:xfrm>
                    <a:prstGeom prst="rect">
                      <a:avLst/>
                    </a:prstGeom>
                    <a:noFill/>
                    <a:ln>
                      <a:noFill/>
                    </a:ln>
                  </pic:spPr>
                </pic:pic>
              </a:graphicData>
            </a:graphic>
          </wp:inline>
        </w:drawing>
      </w:r>
    </w:p>
    <w:p w14:paraId="45AA0A1B" w14:textId="77777777" w:rsidR="001A13DC" w:rsidRDefault="001A13DC" w:rsidP="001A13DC">
      <w:pPr>
        <w:jc w:val="center"/>
        <w:rPr>
          <w:b/>
          <w:bCs/>
          <w:caps/>
          <w:color w:val="000000"/>
        </w:rPr>
      </w:pPr>
    </w:p>
    <w:p w14:paraId="23C90160" w14:textId="11D90DAC" w:rsidR="001A13DC" w:rsidRPr="003922EB" w:rsidRDefault="001A13DC" w:rsidP="003922EB">
      <w:pPr>
        <w:jc w:val="center"/>
        <w:rPr>
          <w:rFonts w:ascii="Intel Clear" w:hAnsi="Intel Clear" w:cs="Intel Clear"/>
          <w:b/>
          <w:bCs/>
          <w:caps/>
          <w:color w:val="000000"/>
        </w:rPr>
      </w:pPr>
      <w:r w:rsidRPr="003922EB">
        <w:rPr>
          <w:rFonts w:ascii="Intel Clear" w:hAnsi="Intel Clear" w:cs="Intel Clear"/>
          <w:b/>
          <w:bCs/>
          <w:caps/>
          <w:color w:val="000000"/>
        </w:rPr>
        <w:t xml:space="preserve">Announcing the </w:t>
      </w:r>
      <w:r w:rsidR="002B3DF0" w:rsidRPr="003922EB">
        <w:rPr>
          <w:rFonts w:ascii="Intel Clear" w:hAnsi="Intel Clear" w:cs="Intel Clear"/>
          <w:b/>
          <w:bCs/>
          <w:caps/>
          <w:color w:val="000000"/>
        </w:rPr>
        <w:t xml:space="preserve">Intel </w:t>
      </w:r>
      <w:r w:rsidRPr="003922EB">
        <w:rPr>
          <w:rFonts w:ascii="Intel Clear" w:hAnsi="Intel Clear" w:cs="Intel Clear"/>
          <w:b/>
          <w:bCs/>
          <w:caps/>
          <w:color w:val="000000"/>
        </w:rPr>
        <w:t>Women in Tec</w:t>
      </w:r>
      <w:r w:rsidR="003922EB">
        <w:rPr>
          <w:rFonts w:ascii="Intel Clear" w:hAnsi="Intel Clear" w:cs="Intel Clear"/>
          <w:b/>
          <w:bCs/>
          <w:caps/>
          <w:color w:val="000000"/>
        </w:rPr>
        <w:t>h</w:t>
      </w:r>
      <w:r w:rsidRPr="003922EB">
        <w:rPr>
          <w:rFonts w:ascii="Intel Clear" w:hAnsi="Intel Clear" w:cs="Intel Clear"/>
          <w:b/>
          <w:bCs/>
          <w:caps/>
          <w:color w:val="000000"/>
        </w:rPr>
        <w:t>nology scholarship 202</w:t>
      </w:r>
      <w:r w:rsidR="003E4317">
        <w:rPr>
          <w:rFonts w:ascii="Intel Clear" w:hAnsi="Intel Clear" w:cs="Intel Clear"/>
          <w:b/>
          <w:bCs/>
          <w:caps/>
          <w:color w:val="000000"/>
        </w:rPr>
        <w:t>2</w:t>
      </w:r>
      <w:r w:rsidRPr="003922EB">
        <w:rPr>
          <w:rFonts w:ascii="Intel Clear" w:hAnsi="Intel Clear" w:cs="Intel Clear"/>
          <w:b/>
          <w:bCs/>
          <w:caps/>
          <w:color w:val="000000"/>
        </w:rPr>
        <w:t>/2</w:t>
      </w:r>
      <w:r w:rsidR="003E4317">
        <w:rPr>
          <w:rFonts w:ascii="Intel Clear" w:hAnsi="Intel Clear" w:cs="Intel Clear"/>
          <w:b/>
          <w:bCs/>
          <w:caps/>
          <w:color w:val="000000"/>
        </w:rPr>
        <w:t>3</w:t>
      </w:r>
    </w:p>
    <w:p w14:paraId="71468BED" w14:textId="77777777" w:rsidR="001A13DC" w:rsidRPr="003922EB" w:rsidRDefault="001A13DC" w:rsidP="001A13DC">
      <w:pPr>
        <w:rPr>
          <w:rFonts w:ascii="Intel Clear" w:hAnsi="Intel Clear" w:cs="Intel Clear"/>
          <w:b/>
        </w:rPr>
      </w:pPr>
    </w:p>
    <w:p w14:paraId="3A72EAF3" w14:textId="66E135C8" w:rsidR="001A13DC" w:rsidRPr="003922EB" w:rsidRDefault="0002136F" w:rsidP="003922EB">
      <w:pPr>
        <w:jc w:val="center"/>
        <w:rPr>
          <w:rFonts w:ascii="Intel Clear" w:hAnsi="Intel Clear" w:cs="Intel Clear"/>
          <w:b/>
        </w:rPr>
      </w:pPr>
      <w:r>
        <w:rPr>
          <w:rFonts w:ascii="Intel Clear" w:hAnsi="Intel Clear" w:cs="Intel Clear"/>
          <w:b/>
        </w:rPr>
        <w:t>Application window</w:t>
      </w:r>
      <w:r w:rsidR="001A13DC" w:rsidRPr="003922EB">
        <w:rPr>
          <w:rFonts w:ascii="Intel Clear" w:hAnsi="Intel Clear" w:cs="Intel Clear"/>
          <w:b/>
        </w:rPr>
        <w:t>:</w:t>
      </w:r>
      <w:r w:rsidR="00343B27">
        <w:rPr>
          <w:rFonts w:ascii="Intel Clear" w:hAnsi="Intel Clear" w:cs="Intel Clear"/>
          <w:b/>
        </w:rPr>
        <w:t xml:space="preserve"> </w:t>
      </w:r>
      <w:r w:rsidR="003E4317">
        <w:rPr>
          <w:rFonts w:ascii="Intel Clear" w:hAnsi="Intel Clear" w:cs="Intel Clear"/>
          <w:b/>
        </w:rPr>
        <w:t>Thursday</w:t>
      </w:r>
      <w:r w:rsidR="00C82D0E">
        <w:rPr>
          <w:rFonts w:ascii="Intel Clear" w:hAnsi="Intel Clear" w:cs="Intel Clear"/>
          <w:b/>
        </w:rPr>
        <w:t xml:space="preserve"> 2</w:t>
      </w:r>
      <w:r w:rsidR="003E4317">
        <w:rPr>
          <w:rFonts w:ascii="Intel Clear" w:hAnsi="Intel Clear" w:cs="Intel Clear"/>
          <w:b/>
        </w:rPr>
        <w:t>9</w:t>
      </w:r>
      <w:r w:rsidR="00C82D0E" w:rsidRPr="00C82D0E">
        <w:rPr>
          <w:rFonts w:ascii="Intel Clear" w:hAnsi="Intel Clear" w:cs="Intel Clear"/>
          <w:b/>
          <w:vertAlign w:val="superscript"/>
        </w:rPr>
        <w:t>th</w:t>
      </w:r>
      <w:r w:rsidR="00C82D0E">
        <w:rPr>
          <w:rFonts w:ascii="Intel Clear" w:hAnsi="Intel Clear" w:cs="Intel Clear"/>
          <w:b/>
        </w:rPr>
        <w:t xml:space="preserve"> September</w:t>
      </w:r>
      <w:r w:rsidR="003922EB">
        <w:rPr>
          <w:rFonts w:ascii="Intel Clear" w:hAnsi="Intel Clear" w:cs="Intel Clear"/>
          <w:b/>
        </w:rPr>
        <w:t xml:space="preserve"> – </w:t>
      </w:r>
      <w:r w:rsidR="003E4317">
        <w:rPr>
          <w:rFonts w:ascii="Intel Clear" w:hAnsi="Intel Clear" w:cs="Intel Clear"/>
          <w:b/>
        </w:rPr>
        <w:t>Thursday</w:t>
      </w:r>
      <w:r w:rsidR="00BB04C2">
        <w:rPr>
          <w:rFonts w:ascii="Intel Clear" w:hAnsi="Intel Clear" w:cs="Intel Clear"/>
          <w:b/>
        </w:rPr>
        <w:t xml:space="preserve"> 6</w:t>
      </w:r>
      <w:r w:rsidR="00C82D0E" w:rsidRPr="00C82D0E">
        <w:rPr>
          <w:rFonts w:ascii="Intel Clear" w:hAnsi="Intel Clear" w:cs="Intel Clear"/>
          <w:b/>
          <w:vertAlign w:val="superscript"/>
        </w:rPr>
        <w:t>th</w:t>
      </w:r>
      <w:r w:rsidR="00C82D0E">
        <w:rPr>
          <w:rFonts w:ascii="Intel Clear" w:hAnsi="Intel Clear" w:cs="Intel Clear"/>
          <w:b/>
        </w:rPr>
        <w:t xml:space="preserve"> </w:t>
      </w:r>
      <w:r w:rsidR="003922EB">
        <w:rPr>
          <w:rFonts w:ascii="Intel Clear" w:hAnsi="Intel Clear" w:cs="Intel Clear"/>
          <w:b/>
        </w:rPr>
        <w:t>October 202</w:t>
      </w:r>
      <w:r w:rsidR="003E4317">
        <w:rPr>
          <w:rFonts w:ascii="Intel Clear" w:hAnsi="Intel Clear" w:cs="Intel Clear"/>
          <w:b/>
        </w:rPr>
        <w:t>2</w:t>
      </w:r>
    </w:p>
    <w:p w14:paraId="65AC3CD3" w14:textId="77777777" w:rsidR="001A13DC" w:rsidRPr="003922EB" w:rsidRDefault="001A13DC" w:rsidP="001A13DC">
      <w:pPr>
        <w:rPr>
          <w:rFonts w:ascii="Intel Clear" w:hAnsi="Intel Clear" w:cs="Intel Clear"/>
          <w:b/>
        </w:rPr>
      </w:pPr>
    </w:p>
    <w:p w14:paraId="1BA64E9C" w14:textId="602EDD10" w:rsidR="001A13DC" w:rsidRPr="003922EB" w:rsidRDefault="001A13DC" w:rsidP="006E557A">
      <w:pPr>
        <w:jc w:val="both"/>
        <w:rPr>
          <w:rFonts w:ascii="Intel Clear" w:hAnsi="Intel Clear" w:cs="Intel Clear"/>
          <w:lang w:eastAsia="en-IE"/>
        </w:rPr>
      </w:pPr>
      <w:r w:rsidRPr="003922EB">
        <w:rPr>
          <w:rFonts w:ascii="Intel Clear" w:hAnsi="Intel Clear" w:cs="Intel Clear"/>
          <w:b/>
          <w:bCs/>
          <w:iCs/>
        </w:rPr>
        <w:t>Background</w:t>
      </w:r>
      <w:r w:rsidRPr="003922EB">
        <w:rPr>
          <w:rFonts w:ascii="Intel Clear" w:hAnsi="Intel Clear" w:cs="Intel Clear"/>
          <w:lang w:eastAsia="en-IE"/>
        </w:rPr>
        <w:t xml:space="preserve">: </w:t>
      </w:r>
      <w:r w:rsidRPr="003922EB">
        <w:rPr>
          <w:rFonts w:ascii="Intel Clear" w:hAnsi="Intel Clear" w:cs="Intel Clear"/>
        </w:rPr>
        <w:t xml:space="preserve">A number of </w:t>
      </w:r>
      <w:r w:rsidR="003922EB" w:rsidRPr="003922EB">
        <w:rPr>
          <w:rFonts w:ascii="Intel Clear" w:hAnsi="Intel Clear" w:cs="Intel Clear"/>
        </w:rPr>
        <w:t>scholarships, which include monetary bursaries</w:t>
      </w:r>
      <w:r w:rsidR="009539EB" w:rsidRPr="003922EB">
        <w:rPr>
          <w:rFonts w:ascii="Intel Clear" w:hAnsi="Intel Clear" w:cs="Intel Clear"/>
        </w:rPr>
        <w:t xml:space="preserve"> in the amount of </w:t>
      </w:r>
      <w:r w:rsidRPr="003922EB">
        <w:rPr>
          <w:rFonts w:ascii="Intel Clear" w:hAnsi="Intel Clear" w:cs="Intel Clear"/>
        </w:rPr>
        <w:t>€3000</w:t>
      </w:r>
      <w:r w:rsidR="00C354FD">
        <w:rPr>
          <w:rFonts w:ascii="Intel Clear" w:hAnsi="Intel Clear" w:cs="Intel Clear"/>
        </w:rPr>
        <w:t xml:space="preserve"> per person</w:t>
      </w:r>
      <w:r w:rsidR="003922EB" w:rsidRPr="003922EB">
        <w:rPr>
          <w:rFonts w:ascii="Intel Clear" w:hAnsi="Intel Clear" w:cs="Intel Clear"/>
        </w:rPr>
        <w:t>,</w:t>
      </w:r>
      <w:r w:rsidRPr="003922EB">
        <w:rPr>
          <w:rFonts w:ascii="Intel Clear" w:hAnsi="Intel Clear" w:cs="Intel Clear"/>
        </w:rPr>
        <w:t xml:space="preserve"> will be offered to </w:t>
      </w:r>
      <w:bookmarkStart w:id="0" w:name="_Hlk51927286"/>
      <w:r w:rsidRPr="003922EB">
        <w:rPr>
          <w:rFonts w:ascii="Intel Clear" w:hAnsi="Intel Clear" w:cs="Intel Clear"/>
        </w:rPr>
        <w:t>select students who are pursuing a</w:t>
      </w:r>
      <w:r w:rsidR="0045149E" w:rsidRPr="003922EB">
        <w:rPr>
          <w:rFonts w:ascii="Intel Clear" w:hAnsi="Intel Clear" w:cs="Intel Clear"/>
        </w:rPr>
        <w:t xml:space="preserve">n </w:t>
      </w:r>
      <w:r w:rsidR="00E30763" w:rsidRPr="003922EB">
        <w:rPr>
          <w:rFonts w:ascii="Intel Clear" w:hAnsi="Intel Clear" w:cs="Intel Clear"/>
        </w:rPr>
        <w:t>undergraduate</w:t>
      </w:r>
      <w:r w:rsidRPr="003922EB">
        <w:rPr>
          <w:rFonts w:ascii="Intel Clear" w:hAnsi="Intel Clear" w:cs="Intel Clear"/>
        </w:rPr>
        <w:t xml:space="preserve"> </w:t>
      </w:r>
      <w:r w:rsidR="0045149E" w:rsidRPr="003922EB">
        <w:rPr>
          <w:rFonts w:ascii="Intel Clear" w:hAnsi="Intel Clear" w:cs="Intel Clear"/>
          <w:lang w:val="en-US"/>
        </w:rPr>
        <w:t xml:space="preserve">Level </w:t>
      </w:r>
      <w:r w:rsidR="00935320">
        <w:rPr>
          <w:rFonts w:ascii="Intel Clear" w:hAnsi="Intel Clear" w:cs="Intel Clear"/>
          <w:lang w:val="en-US"/>
        </w:rPr>
        <w:t>8</w:t>
      </w:r>
      <w:r w:rsidR="0045149E" w:rsidRPr="003922EB">
        <w:rPr>
          <w:rFonts w:ascii="Intel Clear" w:hAnsi="Intel Clear" w:cs="Intel Clear"/>
          <w:lang w:val="en-US"/>
        </w:rPr>
        <w:t xml:space="preserve"> </w:t>
      </w:r>
      <w:r w:rsidR="00E30763" w:rsidRPr="003922EB">
        <w:rPr>
          <w:rFonts w:ascii="Intel Clear" w:hAnsi="Intel Clear" w:cs="Intel Clear"/>
          <w:lang w:val="en-US"/>
        </w:rPr>
        <w:t xml:space="preserve">Degree </w:t>
      </w:r>
      <w:r w:rsidR="006D72A6">
        <w:rPr>
          <w:rFonts w:ascii="Intel Clear" w:hAnsi="Intel Clear" w:cs="Intel Clear"/>
          <w:lang w:val="en-US"/>
        </w:rPr>
        <w:t>in</w:t>
      </w:r>
      <w:r w:rsidR="0002136F">
        <w:rPr>
          <w:rFonts w:ascii="Intel Clear" w:hAnsi="Intel Clear" w:cs="Intel Clear"/>
          <w:lang w:val="en-US"/>
        </w:rPr>
        <w:t xml:space="preserve">, </w:t>
      </w:r>
      <w:r w:rsidR="00321AA9">
        <w:rPr>
          <w:rFonts w:ascii="Intel Clear" w:hAnsi="Intel Clear" w:cs="Intel Clear"/>
          <w:lang w:val="en-US"/>
        </w:rPr>
        <w:t>Computer Science or Electronic Engineering</w:t>
      </w:r>
      <w:r w:rsidR="00E30763" w:rsidRPr="003922EB">
        <w:rPr>
          <w:rFonts w:ascii="Intel Clear" w:hAnsi="Intel Clear" w:cs="Intel Clear"/>
          <w:lang w:val="en-US"/>
        </w:rPr>
        <w:t>.</w:t>
      </w:r>
    </w:p>
    <w:bookmarkEnd w:id="0"/>
    <w:p w14:paraId="562275FC" w14:textId="56C86990" w:rsidR="001A13DC" w:rsidRPr="003922EB" w:rsidRDefault="003922EB" w:rsidP="006E557A">
      <w:pPr>
        <w:jc w:val="both"/>
        <w:rPr>
          <w:rFonts w:ascii="Intel Clear" w:hAnsi="Intel Clear" w:cs="Intel Clear"/>
        </w:rPr>
      </w:pPr>
      <w:r>
        <w:rPr>
          <w:rFonts w:ascii="Intel Clear" w:hAnsi="Intel Clear" w:cs="Intel Clear"/>
          <w:b/>
        </w:rPr>
        <w:br/>
      </w:r>
      <w:r w:rsidR="001A13DC" w:rsidRPr="003922EB">
        <w:rPr>
          <w:rFonts w:ascii="Intel Clear" w:hAnsi="Intel Clear" w:cs="Intel Clear"/>
          <w:b/>
        </w:rPr>
        <w:t>ELIGIBILITY:</w:t>
      </w:r>
      <w:r w:rsidRPr="003922EB">
        <w:rPr>
          <w:rFonts w:ascii="Intel Clear" w:hAnsi="Intel Clear" w:cs="Intel Clear"/>
          <w:b/>
        </w:rPr>
        <w:t xml:space="preserve"> </w:t>
      </w:r>
      <w:r w:rsidRPr="003922EB">
        <w:rPr>
          <w:rFonts w:ascii="Intel Clear" w:hAnsi="Intel Clear" w:cs="Intel Clear"/>
        </w:rPr>
        <w:t xml:space="preserve">The opportunity to apply for a scholarship will be offered to the undergraduate students who are working in fields related to Intel’s research and technology needs. </w:t>
      </w:r>
      <w:r w:rsidR="009539EB" w:rsidRPr="003922EB">
        <w:rPr>
          <w:rFonts w:ascii="Intel Clear" w:hAnsi="Intel Clear" w:cs="Intel Clear"/>
          <w:bCs/>
        </w:rPr>
        <w:t>The scholarship is open to</w:t>
      </w:r>
      <w:r>
        <w:rPr>
          <w:rFonts w:ascii="Intel Clear" w:hAnsi="Intel Clear" w:cs="Intel Clear"/>
          <w:bCs/>
        </w:rPr>
        <w:t xml:space="preserve"> female</w:t>
      </w:r>
      <w:r w:rsidR="009539EB" w:rsidRPr="003922EB">
        <w:rPr>
          <w:rFonts w:ascii="Intel Clear" w:hAnsi="Intel Clear" w:cs="Intel Clear"/>
          <w:bCs/>
        </w:rPr>
        <w:t xml:space="preserve"> s</w:t>
      </w:r>
      <w:r w:rsidR="001A13DC" w:rsidRPr="003922EB">
        <w:rPr>
          <w:rFonts w:ascii="Intel Clear" w:hAnsi="Intel Clear" w:cs="Intel Clear"/>
          <w:bCs/>
        </w:rPr>
        <w:t>tudents</w:t>
      </w:r>
      <w:r w:rsidR="001A13DC" w:rsidRPr="003922EB">
        <w:rPr>
          <w:rFonts w:ascii="Intel Clear" w:hAnsi="Intel Clear" w:cs="Intel Clear"/>
        </w:rPr>
        <w:t xml:space="preserve"> who are pursuing a Level </w:t>
      </w:r>
      <w:r w:rsidR="006D72A6">
        <w:rPr>
          <w:rFonts w:ascii="Intel Clear" w:hAnsi="Intel Clear" w:cs="Intel Clear"/>
        </w:rPr>
        <w:t>8</w:t>
      </w:r>
      <w:r w:rsidR="00747ECE" w:rsidRPr="003922EB">
        <w:rPr>
          <w:rFonts w:ascii="Intel Clear" w:hAnsi="Intel Clear" w:cs="Intel Clear"/>
        </w:rPr>
        <w:t xml:space="preserve"> Degree </w:t>
      </w:r>
      <w:r w:rsidR="00321AA9">
        <w:rPr>
          <w:rFonts w:ascii="Intel Clear" w:hAnsi="Intel Clear" w:cs="Intel Clear"/>
        </w:rPr>
        <w:t>in</w:t>
      </w:r>
      <w:r w:rsidR="0002136F">
        <w:rPr>
          <w:rFonts w:ascii="Intel Clear" w:hAnsi="Intel Clear" w:cs="Intel Clear"/>
        </w:rPr>
        <w:t xml:space="preserve">, </w:t>
      </w:r>
      <w:r w:rsidR="00321AA9">
        <w:rPr>
          <w:rFonts w:ascii="Intel Clear" w:hAnsi="Intel Clear" w:cs="Intel Clear"/>
        </w:rPr>
        <w:t>Computer Science or Electronic Engineering</w:t>
      </w:r>
      <w:r w:rsidR="006D72A6" w:rsidRPr="006D72A6">
        <w:rPr>
          <w:rFonts w:ascii="Intel Clear" w:hAnsi="Intel Clear" w:cs="Intel Clear"/>
          <w:lang w:val="en-US"/>
        </w:rPr>
        <w:t xml:space="preserve"> </w:t>
      </w:r>
      <w:r w:rsidR="001A13DC" w:rsidRPr="003922EB">
        <w:rPr>
          <w:rFonts w:ascii="Intel Clear" w:hAnsi="Intel Clear" w:cs="Intel Clear"/>
        </w:rPr>
        <w:t>in the 202</w:t>
      </w:r>
      <w:r w:rsidR="003E4317">
        <w:rPr>
          <w:rFonts w:ascii="Intel Clear" w:hAnsi="Intel Clear" w:cs="Intel Clear"/>
        </w:rPr>
        <w:t>2</w:t>
      </w:r>
      <w:r w:rsidR="001A13DC" w:rsidRPr="003922EB">
        <w:rPr>
          <w:rFonts w:ascii="Intel Clear" w:hAnsi="Intel Clear" w:cs="Intel Clear"/>
        </w:rPr>
        <w:t>/202</w:t>
      </w:r>
      <w:r w:rsidR="003E4317">
        <w:rPr>
          <w:rFonts w:ascii="Intel Clear" w:hAnsi="Intel Clear" w:cs="Intel Clear"/>
        </w:rPr>
        <w:t>3</w:t>
      </w:r>
      <w:r w:rsidR="001A13DC" w:rsidRPr="003922EB">
        <w:rPr>
          <w:rFonts w:ascii="Intel Clear" w:hAnsi="Intel Clear" w:cs="Intel Clear"/>
        </w:rPr>
        <w:t xml:space="preserve"> academic year. </w:t>
      </w:r>
    </w:p>
    <w:p w14:paraId="1A7FFDF8" w14:textId="4462672C" w:rsidR="0002136F" w:rsidRPr="0002136F" w:rsidRDefault="003922EB" w:rsidP="006E557A">
      <w:pPr>
        <w:spacing w:after="240"/>
        <w:jc w:val="both"/>
        <w:rPr>
          <w:rFonts w:ascii="Intel Clear" w:hAnsi="Intel Clear" w:cs="Intel Clear"/>
        </w:rPr>
      </w:pPr>
      <w:r>
        <w:rPr>
          <w:rFonts w:ascii="Intel Clear" w:hAnsi="Intel Clear" w:cs="Intel Clear"/>
          <w:b/>
        </w:rPr>
        <w:br/>
      </w:r>
      <w:r w:rsidR="009539EB" w:rsidRPr="003922EB">
        <w:rPr>
          <w:rFonts w:ascii="Intel Clear" w:hAnsi="Intel Clear" w:cs="Intel Clear"/>
          <w:b/>
        </w:rPr>
        <w:t>THE AWARDS</w:t>
      </w:r>
      <w:r>
        <w:rPr>
          <w:rFonts w:ascii="Intel Clear" w:hAnsi="Intel Clear" w:cs="Intel Clear"/>
          <w:b/>
        </w:rPr>
        <w:t xml:space="preserve">: </w:t>
      </w:r>
      <w:r w:rsidR="009539EB" w:rsidRPr="003922EB">
        <w:rPr>
          <w:rFonts w:ascii="Intel Clear" w:hAnsi="Intel Clear" w:cs="Intel Clear"/>
        </w:rPr>
        <w:t>A monetary award</w:t>
      </w:r>
      <w:r w:rsidR="001A13DC" w:rsidRPr="003922EB">
        <w:rPr>
          <w:rFonts w:ascii="Intel Clear" w:hAnsi="Intel Clear" w:cs="Intel Clear"/>
        </w:rPr>
        <w:t xml:space="preserve"> of €3000 will be made to the successful students</w:t>
      </w:r>
      <w:r w:rsidR="009539EB" w:rsidRPr="003922EB">
        <w:rPr>
          <w:rFonts w:ascii="Intel Clear" w:hAnsi="Intel Clear" w:cs="Intel Clear"/>
        </w:rPr>
        <w:t>. The</w:t>
      </w:r>
      <w:r>
        <w:rPr>
          <w:rFonts w:ascii="Intel Clear" w:hAnsi="Intel Clear" w:cs="Intel Clear"/>
        </w:rPr>
        <w:t xml:space="preserve"> successful students</w:t>
      </w:r>
      <w:r w:rsidR="009539EB" w:rsidRPr="003922EB">
        <w:rPr>
          <w:rFonts w:ascii="Intel Clear" w:hAnsi="Intel Clear" w:cs="Intel Clear"/>
        </w:rPr>
        <w:t xml:space="preserve"> will also be allocated </w:t>
      </w:r>
      <w:r w:rsidR="001A13DC" w:rsidRPr="003922EB">
        <w:rPr>
          <w:rFonts w:ascii="Intel Clear" w:hAnsi="Intel Clear" w:cs="Intel Clear"/>
        </w:rPr>
        <w:t xml:space="preserve">an Intel mentor </w:t>
      </w:r>
      <w:r w:rsidR="00FE6967" w:rsidRPr="003922EB">
        <w:rPr>
          <w:rFonts w:ascii="Intel Clear" w:hAnsi="Intel Clear" w:cs="Intel Clear"/>
        </w:rPr>
        <w:t xml:space="preserve">who </w:t>
      </w:r>
      <w:r w:rsidR="001A13DC" w:rsidRPr="003922EB">
        <w:rPr>
          <w:rFonts w:ascii="Intel Clear" w:hAnsi="Intel Clear" w:cs="Intel Clear"/>
        </w:rPr>
        <w:t xml:space="preserve">will be available throughout </w:t>
      </w:r>
      <w:r w:rsidR="009539EB" w:rsidRPr="003922EB">
        <w:rPr>
          <w:rFonts w:ascii="Intel Clear" w:hAnsi="Intel Clear" w:cs="Intel Clear"/>
        </w:rPr>
        <w:t xml:space="preserve">their </w:t>
      </w:r>
      <w:r w:rsidR="001A13DC" w:rsidRPr="003922EB">
        <w:rPr>
          <w:rFonts w:ascii="Intel Clear" w:hAnsi="Intel Clear" w:cs="Intel Clear"/>
        </w:rPr>
        <w:t>academic studies.</w:t>
      </w:r>
      <w:r w:rsidR="0002136F">
        <w:rPr>
          <w:rFonts w:ascii="Intel Clear" w:hAnsi="Intel Clear" w:cs="Intel Clear"/>
        </w:rPr>
        <w:t xml:space="preserve"> Students </w:t>
      </w:r>
      <w:r w:rsidR="00BB04C2">
        <w:rPr>
          <w:rFonts w:ascii="Intel Clear" w:hAnsi="Intel Clear" w:cs="Intel Clear"/>
        </w:rPr>
        <w:t>who are in the 2</w:t>
      </w:r>
      <w:r w:rsidR="00BB04C2" w:rsidRPr="006E4392">
        <w:rPr>
          <w:rFonts w:ascii="Intel Clear" w:hAnsi="Intel Clear" w:cs="Intel Clear"/>
          <w:vertAlign w:val="superscript"/>
        </w:rPr>
        <w:t>nd</w:t>
      </w:r>
      <w:r w:rsidR="00BB04C2">
        <w:rPr>
          <w:rFonts w:ascii="Intel Clear" w:hAnsi="Intel Clear" w:cs="Intel Clear"/>
        </w:rPr>
        <w:t xml:space="preserve"> or 3</w:t>
      </w:r>
      <w:r w:rsidR="00BB04C2" w:rsidRPr="006E4392">
        <w:rPr>
          <w:rFonts w:ascii="Intel Clear" w:hAnsi="Intel Clear" w:cs="Intel Clear"/>
          <w:vertAlign w:val="superscript"/>
        </w:rPr>
        <w:t>rd</w:t>
      </w:r>
      <w:r w:rsidR="00BB04C2">
        <w:rPr>
          <w:rFonts w:ascii="Intel Clear" w:hAnsi="Intel Clear" w:cs="Intel Clear"/>
        </w:rPr>
        <w:t xml:space="preserve"> years </w:t>
      </w:r>
      <w:r w:rsidR="0002136F">
        <w:rPr>
          <w:rFonts w:ascii="Intel Clear" w:hAnsi="Intel Clear" w:cs="Intel Clear"/>
        </w:rPr>
        <w:t>will also be invited to complete a summer work placement at Intel*.</w:t>
      </w:r>
    </w:p>
    <w:p w14:paraId="5F074D6F" w14:textId="28035AF5" w:rsidR="001A13DC" w:rsidRPr="00617C44" w:rsidRDefault="003922EB" w:rsidP="006E557A">
      <w:pPr>
        <w:jc w:val="both"/>
      </w:pPr>
      <w:r>
        <w:rPr>
          <w:rFonts w:ascii="Intel Clear" w:hAnsi="Intel Clear" w:cs="Intel Clear"/>
          <w:b/>
        </w:rPr>
        <w:br/>
      </w:r>
      <w:r w:rsidR="001A13DC" w:rsidRPr="003922EB">
        <w:rPr>
          <w:rFonts w:ascii="Intel Clear" w:hAnsi="Intel Clear" w:cs="Intel Clear"/>
          <w:b/>
        </w:rPr>
        <w:t xml:space="preserve">EVALUATION:  </w:t>
      </w:r>
      <w:r w:rsidR="001A13DC" w:rsidRPr="003922EB">
        <w:rPr>
          <w:rFonts w:ascii="Intel Clear" w:hAnsi="Intel Clear" w:cs="Intel Clear"/>
        </w:rPr>
        <w:t>Students are invited to apply for the</w:t>
      </w:r>
      <w:r>
        <w:rPr>
          <w:rFonts w:ascii="Intel Clear" w:hAnsi="Intel Clear" w:cs="Intel Clear"/>
        </w:rPr>
        <w:t xml:space="preserve"> scholarship</w:t>
      </w:r>
      <w:r w:rsidR="001A13DC" w:rsidRPr="003922EB">
        <w:rPr>
          <w:rFonts w:ascii="Intel Clear" w:hAnsi="Intel Clear" w:cs="Intel Clear"/>
        </w:rPr>
        <w:t xml:space="preserve"> by providing a brief </w:t>
      </w:r>
      <w:r w:rsidR="00B84F09" w:rsidRPr="003922EB">
        <w:rPr>
          <w:rFonts w:ascii="Intel Clear" w:hAnsi="Intel Clear" w:cs="Intel Clear"/>
        </w:rPr>
        <w:t xml:space="preserve">outline of modules covered on their course to date, </w:t>
      </w:r>
      <w:r w:rsidR="0002136F">
        <w:rPr>
          <w:rFonts w:ascii="Intel Clear" w:hAnsi="Intel Clear" w:cs="Intel Clear"/>
        </w:rPr>
        <w:t>brief details of relevant experience to date, along with</w:t>
      </w:r>
      <w:r w:rsidR="00B84F09" w:rsidRPr="003922EB">
        <w:rPr>
          <w:rFonts w:ascii="Intel Clear" w:hAnsi="Intel Clear" w:cs="Intel Clear"/>
        </w:rPr>
        <w:t xml:space="preserve"> a </w:t>
      </w:r>
      <w:r w:rsidR="0002136F" w:rsidRPr="003922EB">
        <w:rPr>
          <w:rFonts w:ascii="Intel Clear" w:hAnsi="Intel Clear" w:cs="Intel Clear"/>
        </w:rPr>
        <w:t>250-word</w:t>
      </w:r>
      <w:r w:rsidR="00B84F09" w:rsidRPr="003922EB">
        <w:rPr>
          <w:rFonts w:ascii="Intel Clear" w:hAnsi="Intel Clear" w:cs="Intel Clear"/>
        </w:rPr>
        <w:t xml:space="preserve"> description of</w:t>
      </w:r>
      <w:r w:rsidR="001A13DC" w:rsidRPr="003922EB">
        <w:rPr>
          <w:rFonts w:ascii="Intel Clear" w:hAnsi="Intel Clear" w:cs="Intel Clear"/>
        </w:rPr>
        <w:t xml:space="preserve"> their future career </w:t>
      </w:r>
      <w:r w:rsidR="001A13DC" w:rsidRPr="003922EB">
        <w:rPr>
          <w:rFonts w:ascii="Intel Clear" w:hAnsi="Intel Clear" w:cs="Intel Clear"/>
          <w:color w:val="000000"/>
        </w:rPr>
        <w:t>goals</w:t>
      </w:r>
      <w:r w:rsidR="0002136F">
        <w:rPr>
          <w:rFonts w:ascii="Intel Clear" w:hAnsi="Intel Clear" w:cs="Intel Clear"/>
          <w:color w:val="000000"/>
        </w:rPr>
        <w:t xml:space="preserve"> and motivation for choosing their current degree</w:t>
      </w:r>
      <w:r w:rsidR="001A13DC" w:rsidRPr="003922EB">
        <w:rPr>
          <w:rFonts w:ascii="Intel Clear" w:hAnsi="Intel Clear" w:cs="Intel Clear"/>
          <w:color w:val="000000"/>
        </w:rPr>
        <w:t>. Entries should be sent t</w:t>
      </w:r>
      <w:r w:rsidR="00371C13">
        <w:rPr>
          <w:rFonts w:ascii="Intel Clear" w:hAnsi="Intel Clear" w:cs="Intel Clear"/>
          <w:color w:val="000000"/>
        </w:rPr>
        <w:t xml:space="preserve">o </w:t>
      </w:r>
      <w:r w:rsidR="00A3397E">
        <w:rPr>
          <w:rFonts w:ascii="Intel Clear" w:hAnsi="Intel Clear" w:cs="Intel Clear"/>
          <w:b/>
          <w:bCs/>
          <w:i/>
          <w:iCs/>
          <w:color w:val="000099"/>
        </w:rPr>
        <w:t>Engineering@universityofgalway.ie</w:t>
      </w:r>
      <w:r w:rsidR="00A3397E" w:rsidRPr="003922EB">
        <w:rPr>
          <w:rFonts w:ascii="Intel Clear" w:hAnsi="Intel Clear" w:cs="Intel Clear"/>
          <w:b/>
        </w:rPr>
        <w:t xml:space="preserve"> </w:t>
      </w:r>
      <w:r w:rsidR="001A13DC" w:rsidRPr="003922EB">
        <w:rPr>
          <w:rFonts w:ascii="Intel Clear" w:hAnsi="Intel Clear" w:cs="Intel Clear"/>
          <w:b/>
          <w:bCs/>
        </w:rPr>
        <w:t xml:space="preserve">by </w:t>
      </w:r>
      <w:r w:rsidR="003E4317">
        <w:rPr>
          <w:rFonts w:ascii="Intel Clear" w:hAnsi="Intel Clear" w:cs="Intel Clear"/>
          <w:b/>
          <w:bCs/>
        </w:rPr>
        <w:t>Thursday</w:t>
      </w:r>
      <w:r w:rsidR="0070579A" w:rsidRPr="003922EB">
        <w:rPr>
          <w:rFonts w:ascii="Intel Clear" w:hAnsi="Intel Clear" w:cs="Intel Clear"/>
          <w:b/>
          <w:bCs/>
        </w:rPr>
        <w:t xml:space="preserve"> </w:t>
      </w:r>
      <w:r w:rsidR="001A13DC" w:rsidRPr="003922EB">
        <w:rPr>
          <w:rFonts w:ascii="Intel Clear" w:hAnsi="Intel Clear" w:cs="Intel Clear"/>
          <w:b/>
          <w:bCs/>
        </w:rPr>
        <w:t xml:space="preserve">October </w:t>
      </w:r>
      <w:r w:rsidR="0070579A">
        <w:rPr>
          <w:rFonts w:ascii="Intel Clear" w:hAnsi="Intel Clear" w:cs="Intel Clear"/>
          <w:b/>
          <w:bCs/>
        </w:rPr>
        <w:t>6</w:t>
      </w:r>
      <w:proofErr w:type="gramStart"/>
      <w:r w:rsidR="0070579A" w:rsidRPr="0070579A">
        <w:rPr>
          <w:rFonts w:ascii="Intel Clear" w:hAnsi="Intel Clear" w:cs="Intel Clear"/>
          <w:b/>
          <w:bCs/>
          <w:vertAlign w:val="superscript"/>
        </w:rPr>
        <w:t>th</w:t>
      </w:r>
      <w:r w:rsidR="00A3397E">
        <w:rPr>
          <w:rFonts w:ascii="Intel Clear" w:hAnsi="Intel Clear" w:cs="Intel Clear"/>
          <w:b/>
          <w:bCs/>
          <w:vertAlign w:val="superscript"/>
        </w:rPr>
        <w:t xml:space="preserve"> </w:t>
      </w:r>
      <w:r w:rsidR="0070579A">
        <w:rPr>
          <w:rFonts w:ascii="Intel Clear" w:hAnsi="Intel Clear" w:cs="Intel Clear"/>
          <w:b/>
          <w:bCs/>
        </w:rPr>
        <w:t xml:space="preserve"> </w:t>
      </w:r>
      <w:r w:rsidR="00A3397E" w:rsidRPr="00F005FA">
        <w:rPr>
          <w:rFonts w:ascii="Intel Clear" w:hAnsi="Intel Clear" w:cs="Intel Clear"/>
          <w:b/>
          <w:bCs/>
          <w:i/>
          <w:iCs/>
          <w:color w:val="4472C4" w:themeColor="accent1"/>
        </w:rPr>
        <w:t>(</w:t>
      </w:r>
      <w:proofErr w:type="gramEnd"/>
      <w:r w:rsidR="00A3397E" w:rsidRPr="00F005FA">
        <w:rPr>
          <w:rFonts w:ascii="Intel Clear" w:hAnsi="Intel Clear" w:cs="Intel Clear"/>
          <w:b/>
          <w:bCs/>
          <w:i/>
          <w:iCs/>
          <w:color w:val="4472C4" w:themeColor="accent1"/>
        </w:rPr>
        <w:t>extended to Tuesday October 11</w:t>
      </w:r>
      <w:r w:rsidR="00A3397E" w:rsidRPr="00F005FA">
        <w:rPr>
          <w:rFonts w:ascii="Intel Clear" w:hAnsi="Intel Clear" w:cs="Intel Clear"/>
          <w:b/>
          <w:bCs/>
          <w:i/>
          <w:iCs/>
          <w:color w:val="4472C4" w:themeColor="accent1"/>
          <w:vertAlign w:val="superscript"/>
        </w:rPr>
        <w:t>th</w:t>
      </w:r>
      <w:r w:rsidR="00A3397E" w:rsidRPr="00F005FA">
        <w:rPr>
          <w:rFonts w:ascii="Intel Clear" w:hAnsi="Intel Clear" w:cs="Intel Clear"/>
          <w:b/>
          <w:bCs/>
          <w:i/>
          <w:iCs/>
          <w:color w:val="4472C4" w:themeColor="accent1"/>
        </w:rPr>
        <w:t>)</w:t>
      </w:r>
      <w:r w:rsidR="00A3397E" w:rsidRPr="00F005FA">
        <w:rPr>
          <w:rFonts w:ascii="Intel Clear" w:hAnsi="Intel Clear" w:cs="Intel Clear"/>
          <w:b/>
          <w:bCs/>
          <w:color w:val="4472C4" w:themeColor="accent1"/>
        </w:rPr>
        <w:t xml:space="preserve"> </w:t>
      </w:r>
      <w:r w:rsidR="001A13DC" w:rsidRPr="003922EB">
        <w:rPr>
          <w:rFonts w:ascii="Intel Clear" w:hAnsi="Intel Clear" w:cs="Intel Clear"/>
        </w:rPr>
        <w:t>Intel will review these applications</w:t>
      </w:r>
      <w:r>
        <w:rPr>
          <w:rFonts w:ascii="Intel Clear" w:hAnsi="Intel Clear" w:cs="Intel Clear"/>
        </w:rPr>
        <w:t>,</w:t>
      </w:r>
      <w:r w:rsidR="001A13DC" w:rsidRPr="003922EB">
        <w:rPr>
          <w:rFonts w:ascii="Intel Clear" w:hAnsi="Intel Clear" w:cs="Intel Clear"/>
        </w:rPr>
        <w:t xml:space="preserve"> which may be followed by an interview </w:t>
      </w:r>
      <w:r w:rsidR="0002136F">
        <w:rPr>
          <w:rFonts w:ascii="Intel Clear" w:hAnsi="Intel Clear" w:cs="Intel Clear"/>
        </w:rPr>
        <w:t xml:space="preserve">process </w:t>
      </w:r>
      <w:r w:rsidR="001A13DC" w:rsidRPr="003922EB">
        <w:rPr>
          <w:rFonts w:ascii="Intel Clear" w:hAnsi="Intel Clear" w:cs="Intel Clear"/>
        </w:rPr>
        <w:t>later in the year, when a final selection will be made.</w:t>
      </w:r>
    </w:p>
    <w:p w14:paraId="36327E62" w14:textId="7D116EA9" w:rsidR="002B3DF0" w:rsidRPr="003922EB" w:rsidRDefault="003922EB" w:rsidP="006E557A">
      <w:pPr>
        <w:spacing w:after="240"/>
        <w:jc w:val="both"/>
        <w:rPr>
          <w:rFonts w:ascii="Intel Clear" w:hAnsi="Intel Clear" w:cs="Intel Clear"/>
        </w:rPr>
      </w:pPr>
      <w:r>
        <w:rPr>
          <w:rFonts w:ascii="Intel Clear" w:hAnsi="Intel Clear" w:cs="Intel Clear"/>
          <w:b/>
        </w:rPr>
        <w:br/>
      </w:r>
      <w:r w:rsidR="009539EB" w:rsidRPr="003922EB">
        <w:rPr>
          <w:rFonts w:ascii="Intel Clear" w:hAnsi="Intel Clear" w:cs="Intel Clear"/>
          <w:b/>
        </w:rPr>
        <w:t>FUTURE PLANS</w:t>
      </w:r>
      <w:r w:rsidR="001A13DC" w:rsidRPr="003922EB">
        <w:rPr>
          <w:rFonts w:ascii="Intel Clear" w:hAnsi="Intel Clear" w:cs="Intel Clear"/>
          <w:b/>
        </w:rPr>
        <w:t>:</w:t>
      </w:r>
      <w:r w:rsidR="0002136F">
        <w:rPr>
          <w:rFonts w:ascii="Intel Clear" w:hAnsi="Intel Clear" w:cs="Intel Clear"/>
          <w:b/>
        </w:rPr>
        <w:t xml:space="preserve"> </w:t>
      </w:r>
      <w:r w:rsidR="001A13DC" w:rsidRPr="003922EB">
        <w:rPr>
          <w:rFonts w:ascii="Intel Clear" w:hAnsi="Intel Clear" w:cs="Intel Clear"/>
        </w:rPr>
        <w:t>Intel will remain in contact with the successful students during the remainder of the 202</w:t>
      </w:r>
      <w:r w:rsidR="003E4317">
        <w:rPr>
          <w:rFonts w:ascii="Intel Clear" w:hAnsi="Intel Clear" w:cs="Intel Clear"/>
        </w:rPr>
        <w:t>2</w:t>
      </w:r>
      <w:r w:rsidR="001A13DC" w:rsidRPr="003922EB">
        <w:rPr>
          <w:rFonts w:ascii="Intel Clear" w:hAnsi="Intel Clear" w:cs="Intel Clear"/>
        </w:rPr>
        <w:t>/202</w:t>
      </w:r>
      <w:r w:rsidR="003E4317">
        <w:rPr>
          <w:rFonts w:ascii="Intel Clear" w:hAnsi="Intel Clear" w:cs="Intel Clear"/>
        </w:rPr>
        <w:t>2</w:t>
      </w:r>
      <w:r w:rsidR="001A13DC" w:rsidRPr="003922EB">
        <w:rPr>
          <w:rFonts w:ascii="Intel Clear" w:hAnsi="Intel Clear" w:cs="Intel Clear"/>
        </w:rPr>
        <w:t xml:space="preserve"> academic year and may invite the</w:t>
      </w:r>
      <w:r w:rsidR="002B3DF0" w:rsidRPr="003922EB">
        <w:rPr>
          <w:rFonts w:ascii="Intel Clear" w:hAnsi="Intel Clear" w:cs="Intel Clear"/>
        </w:rPr>
        <w:t xml:space="preserve"> successful</w:t>
      </w:r>
      <w:r w:rsidR="001A13DC" w:rsidRPr="003922EB">
        <w:rPr>
          <w:rFonts w:ascii="Intel Clear" w:hAnsi="Intel Clear" w:cs="Intel Clear"/>
        </w:rPr>
        <w:t xml:space="preserve"> </w:t>
      </w:r>
      <w:r w:rsidR="002B3DF0" w:rsidRPr="003922EB">
        <w:rPr>
          <w:rFonts w:ascii="Intel Clear" w:hAnsi="Intel Clear" w:cs="Intel Clear"/>
        </w:rPr>
        <w:t>candidates</w:t>
      </w:r>
      <w:r w:rsidR="001A13DC" w:rsidRPr="003922EB">
        <w:rPr>
          <w:rFonts w:ascii="Intel Clear" w:hAnsi="Intel Clear" w:cs="Intel Clear"/>
        </w:rPr>
        <w:t xml:space="preserve"> </w:t>
      </w:r>
      <w:r w:rsidR="002B3DF0" w:rsidRPr="003922EB">
        <w:rPr>
          <w:rFonts w:ascii="Intel Clear" w:hAnsi="Intel Clear" w:cs="Intel Clear"/>
        </w:rPr>
        <w:t>to attend on</w:t>
      </w:r>
      <w:r>
        <w:rPr>
          <w:rFonts w:ascii="Intel Clear" w:hAnsi="Intel Clear" w:cs="Intel Clear"/>
        </w:rPr>
        <w:t>-</w:t>
      </w:r>
      <w:r w:rsidR="002B3DF0" w:rsidRPr="003922EB">
        <w:rPr>
          <w:rFonts w:ascii="Intel Clear" w:hAnsi="Intel Clear" w:cs="Intel Clear"/>
        </w:rPr>
        <w:t xml:space="preserve">site or virtual events. </w:t>
      </w:r>
    </w:p>
    <w:p w14:paraId="4A274506" w14:textId="77777777" w:rsidR="00FE6967" w:rsidRPr="003922EB" w:rsidRDefault="00FE6967" w:rsidP="001A13DC">
      <w:pPr>
        <w:spacing w:after="240"/>
        <w:rPr>
          <w:rFonts w:ascii="Intel Clear" w:hAnsi="Intel Clear" w:cs="Intel Clear"/>
          <w:b/>
        </w:rPr>
      </w:pPr>
    </w:p>
    <w:p w14:paraId="079D356F" w14:textId="77777777" w:rsidR="00F005FA" w:rsidRDefault="00F005FA" w:rsidP="001A13DC">
      <w:pPr>
        <w:spacing w:after="240"/>
        <w:rPr>
          <w:rFonts w:ascii="Intel Clear" w:hAnsi="Intel Clear" w:cs="Intel Clear"/>
          <w:b/>
          <w:sz w:val="32"/>
          <w:szCs w:val="32"/>
        </w:rPr>
      </w:pPr>
    </w:p>
    <w:p w14:paraId="4EA34C98" w14:textId="0A916A07" w:rsidR="001A13DC" w:rsidRPr="003922EB" w:rsidRDefault="003922EB" w:rsidP="001A13DC">
      <w:pPr>
        <w:spacing w:after="240"/>
        <w:rPr>
          <w:rFonts w:ascii="Intel Clear" w:hAnsi="Intel Clear" w:cs="Intel Clear"/>
          <w:b/>
          <w:sz w:val="32"/>
          <w:szCs w:val="32"/>
        </w:rPr>
      </w:pPr>
      <w:r>
        <w:rPr>
          <w:rFonts w:ascii="Intel Clear" w:hAnsi="Intel Clear" w:cs="Intel Clear"/>
          <w:b/>
          <w:sz w:val="32"/>
          <w:szCs w:val="32"/>
        </w:rPr>
        <w:lastRenderedPageBreak/>
        <w:t>Application Form</w:t>
      </w:r>
    </w:p>
    <w:tbl>
      <w:tblPr>
        <w:tblStyle w:val="TableGrid"/>
        <w:tblW w:w="0" w:type="auto"/>
        <w:tblLook w:val="04A0" w:firstRow="1" w:lastRow="0" w:firstColumn="1" w:lastColumn="0" w:noHBand="0" w:noVBand="1"/>
      </w:tblPr>
      <w:tblGrid>
        <w:gridCol w:w="9016"/>
      </w:tblGrid>
      <w:tr w:rsidR="001A13DC" w:rsidRPr="003922EB" w14:paraId="035BBA96" w14:textId="77777777" w:rsidTr="00A82322">
        <w:tc>
          <w:tcPr>
            <w:tcW w:w="9016" w:type="dxa"/>
          </w:tcPr>
          <w:p w14:paraId="69BE30C4" w14:textId="77777777" w:rsidR="001A13DC" w:rsidRPr="003922EB" w:rsidRDefault="001A13DC" w:rsidP="00A82322">
            <w:pPr>
              <w:rPr>
                <w:rFonts w:ascii="Intel Clear" w:hAnsi="Intel Clear" w:cs="Intel Clear"/>
                <w:b/>
              </w:rPr>
            </w:pPr>
            <w:r w:rsidRPr="003922EB">
              <w:rPr>
                <w:rFonts w:ascii="Intel Clear" w:hAnsi="Intel Clear" w:cs="Intel Clear"/>
                <w:b/>
              </w:rPr>
              <w:t>Applicant Name:</w:t>
            </w:r>
          </w:p>
          <w:p w14:paraId="4061CF55" w14:textId="77777777" w:rsidR="001A13DC" w:rsidRPr="003922EB" w:rsidRDefault="001A13DC" w:rsidP="00A82322">
            <w:pPr>
              <w:rPr>
                <w:rFonts w:ascii="Intel Clear" w:hAnsi="Intel Clear" w:cs="Intel Clear"/>
                <w:b/>
              </w:rPr>
            </w:pPr>
          </w:p>
        </w:tc>
      </w:tr>
      <w:tr w:rsidR="00A926F9" w:rsidRPr="003922EB" w14:paraId="4A637867" w14:textId="77777777" w:rsidTr="00A82322">
        <w:tc>
          <w:tcPr>
            <w:tcW w:w="9016" w:type="dxa"/>
          </w:tcPr>
          <w:p w14:paraId="21533B9F" w14:textId="77777777" w:rsidR="00A926F9" w:rsidRPr="003922EB" w:rsidRDefault="00A926F9" w:rsidP="00A82322">
            <w:pPr>
              <w:rPr>
                <w:rFonts w:ascii="Intel Clear" w:hAnsi="Intel Clear" w:cs="Intel Clear"/>
                <w:b/>
              </w:rPr>
            </w:pPr>
            <w:r w:rsidRPr="003922EB">
              <w:rPr>
                <w:rFonts w:ascii="Intel Clear" w:hAnsi="Intel Clear" w:cs="Intel Clear"/>
                <w:b/>
              </w:rPr>
              <w:t>Applicant Email Address:</w:t>
            </w:r>
          </w:p>
          <w:p w14:paraId="6D17F01D" w14:textId="516EC39D" w:rsidR="00A926F9" w:rsidRPr="003922EB" w:rsidRDefault="00A926F9" w:rsidP="00A82322">
            <w:pPr>
              <w:rPr>
                <w:rFonts w:ascii="Intel Clear" w:hAnsi="Intel Clear" w:cs="Intel Clear"/>
                <w:b/>
              </w:rPr>
            </w:pPr>
          </w:p>
        </w:tc>
      </w:tr>
      <w:tr w:rsidR="00A926F9" w:rsidRPr="003922EB" w14:paraId="32FBFD1D" w14:textId="77777777" w:rsidTr="00A82322">
        <w:tc>
          <w:tcPr>
            <w:tcW w:w="9016" w:type="dxa"/>
          </w:tcPr>
          <w:p w14:paraId="5CD8C34C" w14:textId="7A866A64" w:rsidR="00A926F9" w:rsidRPr="003922EB" w:rsidRDefault="00A926F9" w:rsidP="00A82322">
            <w:pPr>
              <w:rPr>
                <w:rFonts w:ascii="Intel Clear" w:hAnsi="Intel Clear" w:cs="Intel Clear"/>
                <w:b/>
              </w:rPr>
            </w:pPr>
            <w:r w:rsidRPr="003922EB">
              <w:rPr>
                <w:rFonts w:ascii="Intel Clear" w:hAnsi="Intel Clear" w:cs="Intel Clear"/>
                <w:b/>
              </w:rPr>
              <w:t>Applicant Contact Number:</w:t>
            </w:r>
          </w:p>
          <w:p w14:paraId="0A4C7A49" w14:textId="13DB3DA6" w:rsidR="00A926F9" w:rsidRPr="003922EB" w:rsidRDefault="00A926F9" w:rsidP="00A82322">
            <w:pPr>
              <w:rPr>
                <w:rFonts w:ascii="Intel Clear" w:hAnsi="Intel Clear" w:cs="Intel Clear"/>
                <w:b/>
              </w:rPr>
            </w:pPr>
          </w:p>
        </w:tc>
      </w:tr>
      <w:tr w:rsidR="00A926F9" w:rsidRPr="003922EB" w14:paraId="468E53BD" w14:textId="77777777" w:rsidTr="00A82322">
        <w:tc>
          <w:tcPr>
            <w:tcW w:w="9016" w:type="dxa"/>
          </w:tcPr>
          <w:p w14:paraId="64234034" w14:textId="77777777" w:rsidR="00A926F9" w:rsidRPr="003922EB" w:rsidRDefault="00A926F9" w:rsidP="00A82322">
            <w:pPr>
              <w:rPr>
                <w:rFonts w:ascii="Intel Clear" w:hAnsi="Intel Clear" w:cs="Intel Clear"/>
                <w:b/>
              </w:rPr>
            </w:pPr>
            <w:r w:rsidRPr="003922EB">
              <w:rPr>
                <w:rFonts w:ascii="Intel Clear" w:hAnsi="Intel Clear" w:cs="Intel Clear"/>
                <w:b/>
              </w:rPr>
              <w:t>Applicant Student Number:</w:t>
            </w:r>
          </w:p>
          <w:p w14:paraId="43FC712B" w14:textId="0FC3C32D" w:rsidR="00A926F9" w:rsidRPr="003922EB" w:rsidRDefault="00A926F9" w:rsidP="00A82322">
            <w:pPr>
              <w:rPr>
                <w:rFonts w:ascii="Intel Clear" w:hAnsi="Intel Clear" w:cs="Intel Clear"/>
                <w:b/>
              </w:rPr>
            </w:pPr>
          </w:p>
        </w:tc>
      </w:tr>
      <w:tr w:rsidR="00A926F9" w:rsidRPr="003922EB" w14:paraId="32C8CF52" w14:textId="77777777" w:rsidTr="00A82322">
        <w:tc>
          <w:tcPr>
            <w:tcW w:w="9016" w:type="dxa"/>
          </w:tcPr>
          <w:p w14:paraId="1EE42E16" w14:textId="2F4C7ED7" w:rsidR="00A926F9" w:rsidRPr="003922EB" w:rsidRDefault="00A926F9" w:rsidP="00F30CBC">
            <w:pPr>
              <w:rPr>
                <w:rFonts w:ascii="Intel Clear" w:hAnsi="Intel Clear" w:cs="Intel Clear"/>
                <w:b/>
              </w:rPr>
            </w:pPr>
            <w:r w:rsidRPr="003922EB">
              <w:rPr>
                <w:rFonts w:ascii="Intel Clear" w:hAnsi="Intel Clear" w:cs="Intel Clear"/>
                <w:b/>
              </w:rPr>
              <w:t>University</w:t>
            </w:r>
            <w:r w:rsidR="006658D4">
              <w:rPr>
                <w:rFonts w:ascii="Intel Clear" w:hAnsi="Intel Clear" w:cs="Intel Clear"/>
                <w:b/>
              </w:rPr>
              <w:t xml:space="preserve"> Name </w:t>
            </w:r>
          </w:p>
        </w:tc>
      </w:tr>
      <w:tr w:rsidR="006658D4" w:rsidRPr="003922EB" w14:paraId="431201F2" w14:textId="77777777" w:rsidTr="00A82322">
        <w:tc>
          <w:tcPr>
            <w:tcW w:w="9016" w:type="dxa"/>
          </w:tcPr>
          <w:p w14:paraId="48FE0B4E" w14:textId="77777777" w:rsidR="006658D4" w:rsidRDefault="00B12E12" w:rsidP="00F30CBC">
            <w:pPr>
              <w:rPr>
                <w:rFonts w:ascii="Intel Clear" w:hAnsi="Intel Clear" w:cs="Intel Clear"/>
                <w:b/>
              </w:rPr>
            </w:pPr>
            <w:r>
              <w:rPr>
                <w:rFonts w:ascii="Intel Clear" w:hAnsi="Intel Clear" w:cs="Intel Clear"/>
                <w:b/>
              </w:rPr>
              <w:t>NFQ Course Level (example L8):</w:t>
            </w:r>
          </w:p>
          <w:p w14:paraId="46CD0A54" w14:textId="1DC27B39" w:rsidR="006C5E1C" w:rsidRPr="003922EB" w:rsidRDefault="006C5E1C" w:rsidP="00F30CBC">
            <w:pPr>
              <w:rPr>
                <w:rFonts w:ascii="Intel Clear" w:hAnsi="Intel Clear" w:cs="Intel Clear"/>
                <w:b/>
              </w:rPr>
            </w:pPr>
          </w:p>
        </w:tc>
      </w:tr>
      <w:tr w:rsidR="001A13DC" w:rsidRPr="003922EB" w14:paraId="13F9E668" w14:textId="77777777" w:rsidTr="00A82322">
        <w:tc>
          <w:tcPr>
            <w:tcW w:w="9016" w:type="dxa"/>
          </w:tcPr>
          <w:p w14:paraId="6485F540" w14:textId="1DEDD1B2" w:rsidR="001A13DC" w:rsidRPr="001C1172" w:rsidRDefault="006608D2" w:rsidP="00A82322">
            <w:pPr>
              <w:rPr>
                <w:rFonts w:ascii="Intel Clear" w:hAnsi="Intel Clear" w:cs="Intel Clear"/>
                <w:b/>
                <w:color w:val="000000" w:themeColor="text1"/>
              </w:rPr>
            </w:pPr>
            <w:r>
              <w:rPr>
                <w:rFonts w:ascii="Intel Clear" w:hAnsi="Intel Clear" w:cs="Intel Clear"/>
                <w:b/>
                <w:color w:val="000000" w:themeColor="text1"/>
              </w:rPr>
              <w:t xml:space="preserve">Undergraduate </w:t>
            </w:r>
            <w:r w:rsidR="00A926F9" w:rsidRPr="001C1172">
              <w:rPr>
                <w:rFonts w:ascii="Intel Clear" w:hAnsi="Intel Clear" w:cs="Intel Clear"/>
                <w:b/>
                <w:color w:val="000000" w:themeColor="text1"/>
              </w:rPr>
              <w:t xml:space="preserve">Course </w:t>
            </w:r>
            <w:r w:rsidR="003922EB" w:rsidRPr="001C1172">
              <w:rPr>
                <w:rFonts w:ascii="Intel Clear" w:hAnsi="Intel Clear" w:cs="Intel Clear"/>
                <w:b/>
                <w:color w:val="000000" w:themeColor="text1"/>
              </w:rPr>
              <w:t>N</w:t>
            </w:r>
            <w:r w:rsidR="00A926F9" w:rsidRPr="001C1172">
              <w:rPr>
                <w:rFonts w:ascii="Intel Clear" w:hAnsi="Intel Clear" w:cs="Intel Clear"/>
                <w:b/>
                <w:color w:val="000000" w:themeColor="text1"/>
              </w:rPr>
              <w:t>ame:</w:t>
            </w:r>
          </w:p>
          <w:p w14:paraId="021E7324" w14:textId="77777777" w:rsidR="001A13DC" w:rsidRPr="001C1172" w:rsidRDefault="001A13DC" w:rsidP="00A82322">
            <w:pPr>
              <w:rPr>
                <w:rFonts w:ascii="Intel Clear" w:hAnsi="Intel Clear" w:cs="Intel Clear"/>
                <w:b/>
                <w:color w:val="000000" w:themeColor="text1"/>
              </w:rPr>
            </w:pPr>
          </w:p>
          <w:p w14:paraId="109BFE03" w14:textId="77777777" w:rsidR="001A13DC" w:rsidRPr="001C1172" w:rsidRDefault="00DD7FDB" w:rsidP="00A82322">
            <w:pPr>
              <w:rPr>
                <w:rFonts w:ascii="Intel Clear" w:hAnsi="Intel Clear" w:cs="Intel Clear"/>
                <w:b/>
                <w:color w:val="000000" w:themeColor="text1"/>
              </w:rPr>
            </w:pPr>
            <w:r w:rsidRPr="001C1172">
              <w:rPr>
                <w:rFonts w:ascii="Intel Clear" w:hAnsi="Intel Clear" w:cs="Intel Clear"/>
                <w:b/>
                <w:color w:val="000000" w:themeColor="text1"/>
              </w:rPr>
              <w:t>Course Year:</w:t>
            </w:r>
          </w:p>
          <w:p w14:paraId="6533EC37" w14:textId="4DA6BC8B" w:rsidR="00DD7FDB" w:rsidRPr="001C1172" w:rsidRDefault="00DD7FDB" w:rsidP="00A82322">
            <w:pPr>
              <w:rPr>
                <w:rFonts w:ascii="Intel Clear" w:hAnsi="Intel Clear" w:cs="Intel Clear"/>
                <w:b/>
                <w:color w:val="000000" w:themeColor="text1"/>
              </w:rPr>
            </w:pPr>
          </w:p>
        </w:tc>
      </w:tr>
      <w:tr w:rsidR="001A13DC" w:rsidRPr="003922EB" w14:paraId="7F50001D" w14:textId="77777777" w:rsidTr="00A82322">
        <w:tc>
          <w:tcPr>
            <w:tcW w:w="9016" w:type="dxa"/>
          </w:tcPr>
          <w:p w14:paraId="67188CFA" w14:textId="72A50A7C" w:rsidR="001A13DC" w:rsidRPr="001C1172" w:rsidRDefault="00B84F09" w:rsidP="00A82322">
            <w:pPr>
              <w:rPr>
                <w:rFonts w:ascii="Intel Clear" w:hAnsi="Intel Clear" w:cs="Intel Clear"/>
                <w:b/>
                <w:color w:val="000000" w:themeColor="text1"/>
              </w:rPr>
            </w:pPr>
            <w:r w:rsidRPr="001C1172">
              <w:rPr>
                <w:rFonts w:ascii="Intel Clear" w:hAnsi="Intel Clear" w:cs="Intel Clear"/>
                <w:b/>
                <w:color w:val="000000" w:themeColor="text1"/>
              </w:rPr>
              <w:t xml:space="preserve">Modules </w:t>
            </w:r>
            <w:r w:rsidR="003922EB" w:rsidRPr="001C1172">
              <w:rPr>
                <w:rFonts w:ascii="Intel Clear" w:hAnsi="Intel Clear" w:cs="Intel Clear"/>
                <w:b/>
                <w:color w:val="000000" w:themeColor="text1"/>
              </w:rPr>
              <w:t>C</w:t>
            </w:r>
            <w:r w:rsidRPr="001C1172">
              <w:rPr>
                <w:rFonts w:ascii="Intel Clear" w:hAnsi="Intel Clear" w:cs="Intel Clear"/>
                <w:b/>
                <w:color w:val="000000" w:themeColor="text1"/>
              </w:rPr>
              <w:t>overed</w:t>
            </w:r>
            <w:r w:rsidR="00C14FF6" w:rsidRPr="001C1172">
              <w:rPr>
                <w:rFonts w:ascii="Intel Clear" w:hAnsi="Intel Clear" w:cs="Intel Clear"/>
                <w:b/>
                <w:color w:val="000000" w:themeColor="text1"/>
              </w:rPr>
              <w:t>:</w:t>
            </w:r>
          </w:p>
          <w:p w14:paraId="40902006" w14:textId="74294C16" w:rsidR="005D0500" w:rsidRPr="001C1172" w:rsidRDefault="005D0500" w:rsidP="00A82322">
            <w:pPr>
              <w:rPr>
                <w:rFonts w:ascii="Intel Clear" w:hAnsi="Intel Clear" w:cs="Intel Clear"/>
                <w:b/>
                <w:color w:val="000000" w:themeColor="text1"/>
              </w:rPr>
            </w:pPr>
          </w:p>
          <w:tbl>
            <w:tblPr>
              <w:tblStyle w:val="TableGrid"/>
              <w:tblW w:w="0" w:type="auto"/>
              <w:tblLook w:val="04A0" w:firstRow="1" w:lastRow="0" w:firstColumn="1" w:lastColumn="0" w:noHBand="0" w:noVBand="1"/>
            </w:tblPr>
            <w:tblGrid>
              <w:gridCol w:w="1718"/>
              <w:gridCol w:w="5670"/>
              <w:gridCol w:w="1402"/>
            </w:tblGrid>
            <w:tr w:rsidR="001C1172" w:rsidRPr="001C1172" w14:paraId="4575A1B6" w14:textId="77777777" w:rsidTr="00C4060E">
              <w:tc>
                <w:tcPr>
                  <w:tcW w:w="8790" w:type="dxa"/>
                  <w:gridSpan w:val="3"/>
                  <w:shd w:val="clear" w:color="auto" w:fill="D9D9D9" w:themeFill="background1" w:themeFillShade="D9"/>
                </w:tcPr>
                <w:p w14:paraId="0DD87E65" w14:textId="21551675" w:rsidR="005D0500" w:rsidRPr="001C1172" w:rsidRDefault="005D0500" w:rsidP="003A0588">
                  <w:pPr>
                    <w:jc w:val="center"/>
                    <w:rPr>
                      <w:rFonts w:ascii="Intel Clear" w:hAnsi="Intel Clear" w:cs="Intel Clear"/>
                      <w:b/>
                      <w:color w:val="000000" w:themeColor="text1"/>
                    </w:rPr>
                  </w:pPr>
                  <w:r w:rsidRPr="001C1172">
                    <w:rPr>
                      <w:rFonts w:ascii="Intel Clear" w:hAnsi="Intel Clear" w:cs="Intel Clear"/>
                      <w:b/>
                      <w:color w:val="000000" w:themeColor="text1"/>
                    </w:rPr>
                    <w:t>YEAR</w:t>
                  </w:r>
                  <w:r w:rsidR="00C4060E" w:rsidRPr="001C1172">
                    <w:rPr>
                      <w:rFonts w:ascii="Intel Clear" w:hAnsi="Intel Clear" w:cs="Intel Clear"/>
                      <w:b/>
                      <w:color w:val="000000" w:themeColor="text1"/>
                    </w:rPr>
                    <w:t xml:space="preserve"> </w:t>
                  </w:r>
                </w:p>
              </w:tc>
            </w:tr>
            <w:tr w:rsidR="001C1172" w:rsidRPr="001C1172" w14:paraId="348C5C43" w14:textId="77777777" w:rsidTr="00C4060E">
              <w:tc>
                <w:tcPr>
                  <w:tcW w:w="1718" w:type="dxa"/>
                </w:tcPr>
                <w:p w14:paraId="4CC9A5B9" w14:textId="7C6AFFF0" w:rsidR="005D0500" w:rsidRPr="001C1172" w:rsidRDefault="005D0500" w:rsidP="00727A5E">
                  <w:pPr>
                    <w:jc w:val="center"/>
                    <w:rPr>
                      <w:rFonts w:ascii="Intel Clear" w:hAnsi="Intel Clear" w:cs="Intel Clear"/>
                      <w:b/>
                      <w:color w:val="000000" w:themeColor="text1"/>
                    </w:rPr>
                  </w:pPr>
                  <w:r w:rsidRPr="001C1172">
                    <w:rPr>
                      <w:rFonts w:ascii="Intel Clear" w:hAnsi="Intel Clear" w:cs="Intel Clear"/>
                      <w:b/>
                      <w:color w:val="000000" w:themeColor="text1"/>
                    </w:rPr>
                    <w:t>Module</w:t>
                  </w:r>
                </w:p>
              </w:tc>
              <w:tc>
                <w:tcPr>
                  <w:tcW w:w="5670" w:type="dxa"/>
                </w:tcPr>
                <w:p w14:paraId="6EE7858B" w14:textId="2FE9863C" w:rsidR="005D0500" w:rsidRPr="001C1172" w:rsidRDefault="005D0500" w:rsidP="00727A5E">
                  <w:pPr>
                    <w:jc w:val="center"/>
                    <w:rPr>
                      <w:rFonts w:ascii="Intel Clear" w:hAnsi="Intel Clear" w:cs="Intel Clear"/>
                      <w:b/>
                      <w:color w:val="000000" w:themeColor="text1"/>
                    </w:rPr>
                  </w:pPr>
                  <w:r w:rsidRPr="001C1172">
                    <w:rPr>
                      <w:rFonts w:ascii="Intel Clear" w:hAnsi="Intel Clear" w:cs="Intel Clear"/>
                      <w:b/>
                      <w:color w:val="000000" w:themeColor="text1"/>
                    </w:rPr>
                    <w:t>Description</w:t>
                  </w:r>
                </w:p>
              </w:tc>
              <w:tc>
                <w:tcPr>
                  <w:tcW w:w="1402" w:type="dxa"/>
                </w:tcPr>
                <w:p w14:paraId="42FB0F72" w14:textId="2CCF82F1" w:rsidR="005D0500" w:rsidRPr="001C1172" w:rsidRDefault="005D0500" w:rsidP="00727A5E">
                  <w:pPr>
                    <w:jc w:val="center"/>
                    <w:rPr>
                      <w:rFonts w:ascii="Intel Clear" w:hAnsi="Intel Clear" w:cs="Intel Clear"/>
                      <w:b/>
                      <w:color w:val="000000" w:themeColor="text1"/>
                    </w:rPr>
                  </w:pPr>
                  <w:r w:rsidRPr="001C1172">
                    <w:rPr>
                      <w:rFonts w:ascii="Intel Clear" w:hAnsi="Intel Clear" w:cs="Intel Clear"/>
                      <w:b/>
                      <w:color w:val="000000" w:themeColor="text1"/>
                    </w:rPr>
                    <w:t>Grade</w:t>
                  </w:r>
                </w:p>
              </w:tc>
            </w:tr>
            <w:tr w:rsidR="001C1172" w:rsidRPr="001C1172" w14:paraId="70D55F3E" w14:textId="77777777" w:rsidTr="00C4060E">
              <w:tc>
                <w:tcPr>
                  <w:tcW w:w="1718" w:type="dxa"/>
                </w:tcPr>
                <w:p w14:paraId="07BC33A3" w14:textId="77777777" w:rsidR="005D0500" w:rsidRPr="001C1172" w:rsidRDefault="005D0500" w:rsidP="00A82322">
                  <w:pPr>
                    <w:rPr>
                      <w:rFonts w:ascii="Intel Clear" w:hAnsi="Intel Clear" w:cs="Intel Clear"/>
                      <w:b/>
                      <w:color w:val="000000" w:themeColor="text1"/>
                    </w:rPr>
                  </w:pPr>
                </w:p>
              </w:tc>
              <w:tc>
                <w:tcPr>
                  <w:tcW w:w="5670" w:type="dxa"/>
                </w:tcPr>
                <w:p w14:paraId="5A1597A8" w14:textId="77777777" w:rsidR="005D0500" w:rsidRPr="001C1172" w:rsidRDefault="005D0500" w:rsidP="00A82322">
                  <w:pPr>
                    <w:rPr>
                      <w:rFonts w:ascii="Intel Clear" w:hAnsi="Intel Clear" w:cs="Intel Clear"/>
                      <w:b/>
                      <w:color w:val="000000" w:themeColor="text1"/>
                    </w:rPr>
                  </w:pPr>
                </w:p>
              </w:tc>
              <w:tc>
                <w:tcPr>
                  <w:tcW w:w="1402" w:type="dxa"/>
                </w:tcPr>
                <w:p w14:paraId="0967DEA7" w14:textId="77777777" w:rsidR="005D0500" w:rsidRPr="001C1172" w:rsidRDefault="005D0500" w:rsidP="00A82322">
                  <w:pPr>
                    <w:rPr>
                      <w:rFonts w:ascii="Intel Clear" w:hAnsi="Intel Clear" w:cs="Intel Clear"/>
                      <w:b/>
                      <w:color w:val="000000" w:themeColor="text1"/>
                    </w:rPr>
                  </w:pPr>
                </w:p>
              </w:tc>
            </w:tr>
          </w:tbl>
          <w:p w14:paraId="33E53D5F" w14:textId="77777777" w:rsidR="001A13DC" w:rsidRPr="001C1172" w:rsidRDefault="001A13DC" w:rsidP="00A82322">
            <w:pPr>
              <w:rPr>
                <w:rFonts w:ascii="Intel Clear" w:hAnsi="Intel Clear" w:cs="Intel Clear"/>
                <w:b/>
                <w:color w:val="000000" w:themeColor="text1"/>
              </w:rPr>
            </w:pPr>
          </w:p>
          <w:p w14:paraId="7C702439" w14:textId="47A1CF86" w:rsidR="001A13DC" w:rsidRPr="001C1172" w:rsidRDefault="003E4317" w:rsidP="00A82322">
            <w:pPr>
              <w:rPr>
                <w:rFonts w:ascii="Intel Clear" w:hAnsi="Intel Clear" w:cs="Intel Clear"/>
                <w:b/>
                <w:color w:val="000000" w:themeColor="text1"/>
              </w:rPr>
            </w:pPr>
            <w:r>
              <w:rPr>
                <w:rFonts w:ascii="Intel Clear" w:hAnsi="Intel Clear" w:cs="Intel Clear"/>
                <w:b/>
                <w:color w:val="000000" w:themeColor="text1"/>
              </w:rPr>
              <w:t xml:space="preserve">Leaving Certificate Results: </w:t>
            </w:r>
          </w:p>
          <w:p w14:paraId="752AA02E" w14:textId="77777777" w:rsidR="001A13DC" w:rsidRPr="001C1172" w:rsidRDefault="001A13DC" w:rsidP="00A82322">
            <w:pPr>
              <w:rPr>
                <w:rFonts w:ascii="Intel Clear" w:hAnsi="Intel Clear" w:cs="Intel Clear"/>
                <w:b/>
                <w:color w:val="000000" w:themeColor="text1"/>
              </w:rPr>
            </w:pPr>
          </w:p>
        </w:tc>
      </w:tr>
      <w:tr w:rsidR="00C14FF6" w:rsidRPr="003922EB" w14:paraId="01B7D8FA" w14:textId="77777777" w:rsidTr="00A82322">
        <w:tc>
          <w:tcPr>
            <w:tcW w:w="9016" w:type="dxa"/>
          </w:tcPr>
          <w:p w14:paraId="019A83DF" w14:textId="3AC80AC9" w:rsidR="00C14FF6" w:rsidRPr="001C1172" w:rsidRDefault="00C14FF6" w:rsidP="00A82322">
            <w:pPr>
              <w:rPr>
                <w:rFonts w:ascii="Intel Clear" w:hAnsi="Intel Clear" w:cs="Intel Clear"/>
                <w:b/>
                <w:color w:val="000000" w:themeColor="text1"/>
              </w:rPr>
            </w:pPr>
            <w:r w:rsidRPr="001C1172">
              <w:rPr>
                <w:rFonts w:ascii="Intel Clear" w:hAnsi="Intel Clear" w:cs="Intel Clear"/>
                <w:b/>
                <w:color w:val="000000" w:themeColor="text1"/>
              </w:rPr>
              <w:t>Computer/Coding experience</w:t>
            </w:r>
            <w:r w:rsidR="0002136F">
              <w:rPr>
                <w:rFonts w:ascii="Intel Clear" w:hAnsi="Intel Clear" w:cs="Intel Clear"/>
                <w:b/>
                <w:color w:val="000000" w:themeColor="text1"/>
              </w:rPr>
              <w:t xml:space="preserve"> (if applicable)</w:t>
            </w:r>
            <w:r w:rsidRPr="001C1172">
              <w:rPr>
                <w:rFonts w:ascii="Intel Clear" w:hAnsi="Intel Clear" w:cs="Intel Clear"/>
                <w:b/>
                <w:color w:val="000000" w:themeColor="text1"/>
              </w:rPr>
              <w:t>:</w:t>
            </w:r>
          </w:p>
          <w:p w14:paraId="645999B8" w14:textId="77777777" w:rsidR="00C14FF6" w:rsidRPr="001C1172" w:rsidRDefault="00C14FF6" w:rsidP="00A82322">
            <w:pPr>
              <w:rPr>
                <w:rFonts w:ascii="Intel Clear" w:hAnsi="Intel Clear" w:cs="Intel Clear"/>
                <w:b/>
                <w:color w:val="000000" w:themeColor="text1"/>
              </w:rPr>
            </w:pPr>
          </w:p>
          <w:p w14:paraId="15AB78FB" w14:textId="20BDA36A" w:rsidR="00C14FF6" w:rsidRPr="001C1172" w:rsidRDefault="00C14FF6" w:rsidP="00A82322">
            <w:pPr>
              <w:rPr>
                <w:rFonts w:ascii="Intel Clear" w:hAnsi="Intel Clear" w:cs="Intel Clear"/>
                <w:b/>
                <w:color w:val="000000" w:themeColor="text1"/>
              </w:rPr>
            </w:pPr>
          </w:p>
          <w:p w14:paraId="2632EF3A" w14:textId="77777777" w:rsidR="00D94E40" w:rsidRPr="001C1172" w:rsidRDefault="00D94E40" w:rsidP="00A82322">
            <w:pPr>
              <w:rPr>
                <w:rFonts w:ascii="Intel Clear" w:hAnsi="Intel Clear" w:cs="Intel Clear"/>
                <w:b/>
                <w:color w:val="000000" w:themeColor="text1"/>
              </w:rPr>
            </w:pPr>
          </w:p>
          <w:p w14:paraId="0C004731" w14:textId="5C6B265C" w:rsidR="00C14FF6" w:rsidRPr="001C1172" w:rsidRDefault="00C14FF6" w:rsidP="00A82322">
            <w:pPr>
              <w:rPr>
                <w:rFonts w:ascii="Intel Clear" w:hAnsi="Intel Clear" w:cs="Intel Clear"/>
                <w:b/>
                <w:color w:val="000000" w:themeColor="text1"/>
              </w:rPr>
            </w:pPr>
          </w:p>
        </w:tc>
      </w:tr>
      <w:tr w:rsidR="008D1043" w:rsidRPr="003922EB" w14:paraId="6182C997" w14:textId="77777777" w:rsidTr="00A82322">
        <w:tc>
          <w:tcPr>
            <w:tcW w:w="9016" w:type="dxa"/>
          </w:tcPr>
          <w:p w14:paraId="717C7F9E" w14:textId="67269E38" w:rsidR="008D1043" w:rsidRPr="001C1172" w:rsidRDefault="008D1043" w:rsidP="008D1043">
            <w:pPr>
              <w:rPr>
                <w:rFonts w:ascii="Intel Clear" w:hAnsi="Intel Clear" w:cs="Intel Clear"/>
                <w:b/>
                <w:color w:val="000000" w:themeColor="text1"/>
              </w:rPr>
            </w:pPr>
            <w:r w:rsidRPr="001C1172">
              <w:rPr>
                <w:rFonts w:ascii="Intel Clear" w:hAnsi="Intel Clear" w:cs="Intel Clear"/>
                <w:b/>
                <w:color w:val="000000" w:themeColor="text1"/>
              </w:rPr>
              <w:t xml:space="preserve">Motivation for choosing </w:t>
            </w:r>
            <w:r w:rsidR="00870740" w:rsidRPr="001C1172">
              <w:rPr>
                <w:rFonts w:ascii="Intel Clear" w:hAnsi="Intel Clear" w:cs="Intel Clear"/>
                <w:b/>
                <w:color w:val="000000" w:themeColor="text1"/>
              </w:rPr>
              <w:t xml:space="preserve">your degree </w:t>
            </w:r>
            <w:r w:rsidRPr="001C1172">
              <w:rPr>
                <w:rFonts w:ascii="Intel Clear" w:hAnsi="Intel Clear" w:cs="Intel Clear"/>
                <w:b/>
                <w:color w:val="000000" w:themeColor="text1"/>
              </w:rPr>
              <w:t>(250 words)</w:t>
            </w:r>
          </w:p>
          <w:p w14:paraId="453EBF8A" w14:textId="0B10561F" w:rsidR="008D1043" w:rsidRPr="001C1172" w:rsidRDefault="008D1043" w:rsidP="00A82322">
            <w:pPr>
              <w:rPr>
                <w:rFonts w:ascii="Intel Clear" w:hAnsi="Intel Clear" w:cs="Intel Clear"/>
                <w:b/>
                <w:color w:val="000000" w:themeColor="text1"/>
              </w:rPr>
            </w:pPr>
          </w:p>
          <w:p w14:paraId="0CC492C5" w14:textId="6C3F492F" w:rsidR="00D94E40" w:rsidRPr="001C1172" w:rsidRDefault="00D94E40" w:rsidP="00A82322">
            <w:pPr>
              <w:rPr>
                <w:rFonts w:ascii="Intel Clear" w:hAnsi="Intel Clear" w:cs="Intel Clear"/>
                <w:b/>
                <w:color w:val="000000" w:themeColor="text1"/>
              </w:rPr>
            </w:pPr>
          </w:p>
          <w:p w14:paraId="52E78410" w14:textId="77777777" w:rsidR="00D94E40" w:rsidRPr="001C1172" w:rsidRDefault="00D94E40" w:rsidP="00A82322">
            <w:pPr>
              <w:rPr>
                <w:rFonts w:ascii="Intel Clear" w:hAnsi="Intel Clear" w:cs="Intel Clear"/>
                <w:b/>
                <w:color w:val="000000" w:themeColor="text1"/>
              </w:rPr>
            </w:pPr>
          </w:p>
          <w:p w14:paraId="0C48D793" w14:textId="65CB59BE" w:rsidR="008D1043" w:rsidRPr="001C1172" w:rsidRDefault="008D1043" w:rsidP="00A82322">
            <w:pPr>
              <w:rPr>
                <w:rFonts w:ascii="Intel Clear" w:hAnsi="Intel Clear" w:cs="Intel Clear"/>
                <w:b/>
                <w:color w:val="000000" w:themeColor="text1"/>
              </w:rPr>
            </w:pPr>
          </w:p>
        </w:tc>
      </w:tr>
      <w:tr w:rsidR="00727A5E" w:rsidRPr="003922EB" w14:paraId="406D8CAD" w14:textId="77777777" w:rsidTr="00A82322">
        <w:tc>
          <w:tcPr>
            <w:tcW w:w="9016" w:type="dxa"/>
          </w:tcPr>
          <w:p w14:paraId="2D9CBF6B" w14:textId="5975CFF7" w:rsidR="00727A5E" w:rsidRPr="001C1172" w:rsidRDefault="00727A5E" w:rsidP="008D1043">
            <w:pPr>
              <w:rPr>
                <w:rFonts w:ascii="Intel Clear" w:hAnsi="Intel Clear" w:cs="Intel Clear"/>
                <w:b/>
                <w:color w:val="000000" w:themeColor="text1"/>
              </w:rPr>
            </w:pPr>
            <w:r w:rsidRPr="001C1172">
              <w:rPr>
                <w:rFonts w:ascii="Intel Clear" w:hAnsi="Intel Clear" w:cs="Intel Clear"/>
                <w:b/>
                <w:color w:val="000000" w:themeColor="text1"/>
              </w:rPr>
              <w:t xml:space="preserve">Experience of </w:t>
            </w:r>
            <w:r w:rsidR="0071709F" w:rsidRPr="001C1172">
              <w:rPr>
                <w:rFonts w:ascii="Intel Clear" w:hAnsi="Intel Clear" w:cs="Intel Clear"/>
                <w:b/>
                <w:color w:val="000000" w:themeColor="text1"/>
              </w:rPr>
              <w:t>team project or/and industrial work placement (</w:t>
            </w:r>
            <w:r w:rsidR="001C59E6" w:rsidRPr="001C1172">
              <w:rPr>
                <w:rFonts w:ascii="Intel Clear" w:hAnsi="Intel Clear" w:cs="Intel Clear"/>
                <w:b/>
                <w:color w:val="000000" w:themeColor="text1"/>
              </w:rPr>
              <w:t>10</w:t>
            </w:r>
            <w:r w:rsidR="0071709F" w:rsidRPr="001C1172">
              <w:rPr>
                <w:rFonts w:ascii="Intel Clear" w:hAnsi="Intel Clear" w:cs="Intel Clear"/>
                <w:b/>
                <w:color w:val="000000" w:themeColor="text1"/>
              </w:rPr>
              <w:t>0 words):</w:t>
            </w:r>
          </w:p>
          <w:p w14:paraId="45BAA625" w14:textId="77777777" w:rsidR="00727A5E" w:rsidRPr="001C1172" w:rsidRDefault="00727A5E" w:rsidP="008D1043">
            <w:pPr>
              <w:rPr>
                <w:rFonts w:ascii="Intel Clear" w:hAnsi="Intel Clear" w:cs="Intel Clear"/>
                <w:b/>
                <w:color w:val="000000" w:themeColor="text1"/>
              </w:rPr>
            </w:pPr>
          </w:p>
          <w:p w14:paraId="6B8BB42D" w14:textId="77777777" w:rsidR="00727A5E" w:rsidRPr="001C1172" w:rsidRDefault="00727A5E" w:rsidP="008D1043">
            <w:pPr>
              <w:rPr>
                <w:rFonts w:ascii="Intel Clear" w:hAnsi="Intel Clear" w:cs="Intel Clear"/>
                <w:b/>
                <w:color w:val="000000" w:themeColor="text1"/>
              </w:rPr>
            </w:pPr>
          </w:p>
          <w:p w14:paraId="2F8FF317" w14:textId="7064F158" w:rsidR="00C4060E" w:rsidRPr="001C1172" w:rsidRDefault="00C4060E" w:rsidP="008D1043">
            <w:pPr>
              <w:rPr>
                <w:rFonts w:ascii="Intel Clear" w:hAnsi="Intel Clear" w:cs="Intel Clear"/>
                <w:b/>
                <w:color w:val="000000" w:themeColor="text1"/>
              </w:rPr>
            </w:pPr>
          </w:p>
        </w:tc>
      </w:tr>
      <w:tr w:rsidR="001A13DC" w:rsidRPr="003922EB" w14:paraId="2F74C746" w14:textId="77777777" w:rsidTr="00A82322">
        <w:tc>
          <w:tcPr>
            <w:tcW w:w="9016" w:type="dxa"/>
          </w:tcPr>
          <w:p w14:paraId="3B215F08" w14:textId="074533A1" w:rsidR="001A13DC" w:rsidRPr="003922EB" w:rsidRDefault="00B84F09" w:rsidP="00A82322">
            <w:pPr>
              <w:rPr>
                <w:rFonts w:ascii="Intel Clear" w:hAnsi="Intel Clear" w:cs="Intel Clear"/>
                <w:b/>
              </w:rPr>
            </w:pPr>
            <w:r w:rsidRPr="003922EB">
              <w:rPr>
                <w:rFonts w:ascii="Intel Clear" w:hAnsi="Intel Clear" w:cs="Intel Clear"/>
                <w:b/>
              </w:rPr>
              <w:t xml:space="preserve">Future </w:t>
            </w:r>
            <w:r w:rsidR="001A13DC" w:rsidRPr="003922EB">
              <w:rPr>
                <w:rFonts w:ascii="Intel Clear" w:hAnsi="Intel Clear" w:cs="Intel Clear"/>
                <w:b/>
              </w:rPr>
              <w:t xml:space="preserve">Career </w:t>
            </w:r>
            <w:r w:rsidRPr="003922EB">
              <w:rPr>
                <w:rFonts w:ascii="Intel Clear" w:hAnsi="Intel Clear" w:cs="Intel Clear"/>
                <w:b/>
              </w:rPr>
              <w:t>Goals</w:t>
            </w:r>
            <w:r w:rsidR="001A13DC" w:rsidRPr="003922EB">
              <w:rPr>
                <w:rFonts w:ascii="Intel Clear" w:hAnsi="Intel Clear" w:cs="Intel Clear"/>
                <w:b/>
              </w:rPr>
              <w:t xml:space="preserve"> (250 words </w:t>
            </w:r>
            <w:r w:rsidR="00C20DC3" w:rsidRPr="003922EB">
              <w:rPr>
                <w:rFonts w:ascii="Intel Clear" w:hAnsi="Intel Clear" w:cs="Intel Clear"/>
                <w:b/>
              </w:rPr>
              <w:t>max)</w:t>
            </w:r>
            <w:r w:rsidR="001A13DC" w:rsidRPr="003922EB">
              <w:rPr>
                <w:rFonts w:ascii="Intel Clear" w:hAnsi="Intel Clear" w:cs="Intel Clear"/>
                <w:b/>
              </w:rPr>
              <w:t>:</w:t>
            </w:r>
          </w:p>
          <w:p w14:paraId="0A47918C" w14:textId="77777777" w:rsidR="001A13DC" w:rsidRPr="003922EB" w:rsidRDefault="001A13DC" w:rsidP="00A82322">
            <w:pPr>
              <w:rPr>
                <w:rFonts w:ascii="Intel Clear" w:hAnsi="Intel Clear" w:cs="Intel Clear"/>
                <w:b/>
              </w:rPr>
            </w:pPr>
          </w:p>
          <w:p w14:paraId="76A760F4" w14:textId="77777777" w:rsidR="001A13DC" w:rsidRPr="003922EB" w:rsidRDefault="001A13DC" w:rsidP="00A82322">
            <w:pPr>
              <w:rPr>
                <w:rFonts w:ascii="Intel Clear" w:hAnsi="Intel Clear" w:cs="Intel Clear"/>
                <w:b/>
              </w:rPr>
            </w:pPr>
          </w:p>
          <w:p w14:paraId="0E3F5A38" w14:textId="46506D45" w:rsidR="00EC2B2B" w:rsidRPr="003922EB" w:rsidRDefault="00EC2B2B" w:rsidP="00A82322">
            <w:pPr>
              <w:rPr>
                <w:rFonts w:ascii="Intel Clear" w:hAnsi="Intel Clear" w:cs="Intel Clear"/>
                <w:b/>
              </w:rPr>
            </w:pPr>
          </w:p>
        </w:tc>
      </w:tr>
      <w:tr w:rsidR="00C82D0E" w:rsidRPr="003922EB" w14:paraId="01723D22" w14:textId="77777777" w:rsidTr="00A82322">
        <w:tc>
          <w:tcPr>
            <w:tcW w:w="9016" w:type="dxa"/>
          </w:tcPr>
          <w:p w14:paraId="749E8C1D" w14:textId="227AC53D" w:rsidR="00E8443A" w:rsidRPr="003922EB" w:rsidRDefault="00E8443A" w:rsidP="00A82322">
            <w:pPr>
              <w:rPr>
                <w:rFonts w:ascii="Intel Clear" w:hAnsi="Intel Clear" w:cs="Intel Clear"/>
                <w:b/>
              </w:rPr>
            </w:pPr>
          </w:p>
        </w:tc>
      </w:tr>
    </w:tbl>
    <w:p w14:paraId="17C994B7" w14:textId="07BE28C8" w:rsidR="0070579A" w:rsidRDefault="001A13DC" w:rsidP="0002136F">
      <w:pPr>
        <w:jc w:val="center"/>
        <w:rPr>
          <w:rFonts w:ascii="Intel Clear" w:hAnsi="Intel Clear" w:cs="Intel Clear"/>
          <w:b/>
        </w:rPr>
      </w:pPr>
      <w:r w:rsidRPr="003922EB">
        <w:rPr>
          <w:rFonts w:ascii="Intel Clear" w:hAnsi="Intel Clear" w:cs="Intel Clear"/>
          <w:b/>
        </w:rPr>
        <w:t xml:space="preserve">Completed forms should be returned </w:t>
      </w:r>
      <w:r w:rsidR="00321AA9" w:rsidRPr="00321AA9">
        <w:rPr>
          <w:rFonts w:ascii="Intel Clear" w:hAnsi="Intel Clear" w:cs="Intel Clear"/>
          <w:b/>
          <w:bCs/>
          <w:color w:val="000000"/>
        </w:rPr>
        <w:t xml:space="preserve">to </w:t>
      </w:r>
      <w:r w:rsidR="00A3397E">
        <w:rPr>
          <w:rFonts w:ascii="Intel Clear" w:hAnsi="Intel Clear" w:cs="Intel Clear"/>
          <w:b/>
          <w:bCs/>
          <w:i/>
          <w:iCs/>
          <w:color w:val="000099"/>
        </w:rPr>
        <w:t>Engineering@universityofgalway.ie</w:t>
      </w:r>
      <w:r w:rsidR="002B4C57" w:rsidRPr="003922EB">
        <w:rPr>
          <w:rFonts w:ascii="Intel Clear" w:hAnsi="Intel Clear" w:cs="Intel Clear"/>
          <w:b/>
        </w:rPr>
        <w:t xml:space="preserve"> </w:t>
      </w:r>
      <w:r w:rsidRPr="003922EB">
        <w:rPr>
          <w:rFonts w:ascii="Intel Clear" w:hAnsi="Intel Clear" w:cs="Intel Clear"/>
          <w:b/>
        </w:rPr>
        <w:t xml:space="preserve">by </w:t>
      </w:r>
      <w:r w:rsidR="003E4317">
        <w:rPr>
          <w:rFonts w:ascii="Intel Clear" w:hAnsi="Intel Clear" w:cs="Intel Clear"/>
          <w:b/>
        </w:rPr>
        <w:t>Thursday</w:t>
      </w:r>
    </w:p>
    <w:p w14:paraId="411495CF" w14:textId="4B05273A" w:rsidR="001A13DC" w:rsidRPr="003922EB" w:rsidRDefault="0070579A" w:rsidP="0002136F">
      <w:pPr>
        <w:jc w:val="center"/>
        <w:rPr>
          <w:rFonts w:ascii="Intel Clear" w:hAnsi="Intel Clear" w:cs="Intel Clear"/>
          <w:b/>
        </w:rPr>
      </w:pPr>
      <w:r w:rsidRPr="003922EB">
        <w:rPr>
          <w:rFonts w:ascii="Intel Clear" w:hAnsi="Intel Clear" w:cs="Intel Clear"/>
          <w:b/>
        </w:rPr>
        <w:t xml:space="preserve"> </w:t>
      </w:r>
      <w:r w:rsidR="001A13DC" w:rsidRPr="003922EB">
        <w:rPr>
          <w:rFonts w:ascii="Intel Clear" w:hAnsi="Intel Clear" w:cs="Intel Clear"/>
          <w:b/>
        </w:rPr>
        <w:t xml:space="preserve">Oct </w:t>
      </w:r>
      <w:r>
        <w:rPr>
          <w:rFonts w:ascii="Intel Clear" w:hAnsi="Intel Clear" w:cs="Intel Clear"/>
          <w:b/>
        </w:rPr>
        <w:t>6</w:t>
      </w:r>
      <w:r w:rsidR="001A13DC" w:rsidRPr="003922EB">
        <w:rPr>
          <w:rFonts w:ascii="Intel Clear" w:hAnsi="Intel Clear" w:cs="Intel Clear"/>
          <w:b/>
          <w:vertAlign w:val="superscript"/>
        </w:rPr>
        <w:t>th</w:t>
      </w:r>
      <w:r w:rsidR="00371C13" w:rsidRPr="003922EB">
        <w:rPr>
          <w:rFonts w:ascii="Intel Clear" w:hAnsi="Intel Clear" w:cs="Intel Clear"/>
          <w:b/>
        </w:rPr>
        <w:t>, 202</w:t>
      </w:r>
      <w:r w:rsidR="003E4317">
        <w:rPr>
          <w:rFonts w:ascii="Intel Clear" w:hAnsi="Intel Clear" w:cs="Intel Clear"/>
          <w:b/>
        </w:rPr>
        <w:t>2</w:t>
      </w:r>
      <w:r w:rsidR="001A13DC" w:rsidRPr="003922EB">
        <w:rPr>
          <w:rFonts w:ascii="Intel Clear" w:hAnsi="Intel Clear" w:cs="Intel Clear"/>
          <w:b/>
        </w:rPr>
        <w:t>.</w:t>
      </w:r>
    </w:p>
    <w:p w14:paraId="514CD748" w14:textId="7B9984D4" w:rsidR="005652C1" w:rsidRPr="003922EB" w:rsidRDefault="005652C1" w:rsidP="005652C1">
      <w:pPr>
        <w:rPr>
          <w:rFonts w:ascii="Intel Clear" w:hAnsi="Intel Clear" w:cs="Intel Clear"/>
        </w:rPr>
      </w:pPr>
      <w:r w:rsidRPr="003922EB">
        <w:rPr>
          <w:rFonts w:ascii="Intel Clear" w:eastAsia="Times New Roman" w:hAnsi="Intel Clear" w:cs="Intel Clear"/>
          <w:i/>
          <w:sz w:val="18"/>
        </w:rPr>
        <w:lastRenderedPageBreak/>
        <w:t xml:space="preserve">Intel is committed to respecting your privacy and your information will only be visible to the Intel scholarship administration and review panel. By completing the </w:t>
      </w:r>
      <w:r w:rsidR="003922EB" w:rsidRPr="003922EB">
        <w:rPr>
          <w:rFonts w:ascii="Intel Clear" w:eastAsia="Times New Roman" w:hAnsi="Intel Clear" w:cs="Intel Clear"/>
          <w:i/>
          <w:sz w:val="18"/>
        </w:rPr>
        <w:t>application</w:t>
      </w:r>
      <w:r w:rsidRPr="003922EB">
        <w:rPr>
          <w:rFonts w:ascii="Intel Clear" w:eastAsia="Times New Roman" w:hAnsi="Intel Clear" w:cs="Intel Clear"/>
          <w:i/>
          <w:sz w:val="18"/>
        </w:rPr>
        <w:t xml:space="preserve"> form you are providing Intel personal information such as your name, email address and telephone number. This information will be used only for the purpose of assessing your eligibility for selection as an Intel Wom</w:t>
      </w:r>
      <w:r w:rsidR="003922EB" w:rsidRPr="003922EB">
        <w:rPr>
          <w:rFonts w:ascii="Intel Clear" w:eastAsia="Times New Roman" w:hAnsi="Intel Clear" w:cs="Intel Clear"/>
          <w:i/>
          <w:sz w:val="18"/>
        </w:rPr>
        <w:t>e</w:t>
      </w:r>
      <w:r w:rsidRPr="003922EB">
        <w:rPr>
          <w:rFonts w:ascii="Intel Clear" w:eastAsia="Times New Roman" w:hAnsi="Intel Clear" w:cs="Intel Clear"/>
          <w:i/>
          <w:sz w:val="18"/>
        </w:rPr>
        <w:t xml:space="preserve">n in Technology </w:t>
      </w:r>
      <w:r w:rsidR="003922EB" w:rsidRPr="003922EB">
        <w:rPr>
          <w:rFonts w:ascii="Intel Clear" w:eastAsia="Times New Roman" w:hAnsi="Intel Clear" w:cs="Intel Clear"/>
          <w:i/>
          <w:sz w:val="18"/>
        </w:rPr>
        <w:t>s</w:t>
      </w:r>
      <w:r w:rsidRPr="003922EB">
        <w:rPr>
          <w:rFonts w:ascii="Intel Clear" w:eastAsia="Times New Roman" w:hAnsi="Intel Clear" w:cs="Intel Clear"/>
          <w:i/>
          <w:sz w:val="18"/>
        </w:rPr>
        <w:t>cholar. In the case of successful applicants, we may need to retain your personal information for as long as you are an Intel scholar. For any unsuccessful candidates</w:t>
      </w:r>
      <w:r w:rsidR="003922EB" w:rsidRPr="003922EB">
        <w:rPr>
          <w:rFonts w:ascii="Intel Clear" w:eastAsia="Times New Roman" w:hAnsi="Intel Clear" w:cs="Intel Clear"/>
          <w:i/>
          <w:sz w:val="18"/>
        </w:rPr>
        <w:t xml:space="preserve">, </w:t>
      </w:r>
      <w:r w:rsidRPr="003922EB">
        <w:rPr>
          <w:rFonts w:ascii="Intel Clear" w:eastAsia="Times New Roman" w:hAnsi="Intel Clear" w:cs="Intel Clear"/>
          <w:i/>
          <w:sz w:val="18"/>
        </w:rPr>
        <w:t xml:space="preserve">all personal information provided to Intel will be deleted once the review process has been complete.  To learn more about Intel’s privacy practices, please visit </w:t>
      </w:r>
      <w:hyperlink r:id="rId13" w:history="1">
        <w:r w:rsidR="002B4C57" w:rsidRPr="00E24F63">
          <w:rPr>
            <w:rStyle w:val="Hyperlink"/>
            <w:rFonts w:ascii="Intel Clear" w:eastAsia="Times New Roman" w:hAnsi="Intel Clear" w:cs="Intel Clear"/>
            <w:i/>
            <w:sz w:val="18"/>
          </w:rPr>
          <w:t>http://www.intel.com/privacy</w:t>
        </w:r>
      </w:hyperlink>
      <w:r w:rsidRPr="003922EB">
        <w:rPr>
          <w:rFonts w:ascii="Intel Clear" w:eastAsia="Times New Roman" w:hAnsi="Intel Clear" w:cs="Intel Clear"/>
          <w:i/>
          <w:sz w:val="18"/>
        </w:rPr>
        <w:t>.</w:t>
      </w:r>
    </w:p>
    <w:p w14:paraId="5C5987CA" w14:textId="15C41D10" w:rsidR="009539EB" w:rsidRDefault="009539EB">
      <w:pPr>
        <w:rPr>
          <w:b/>
          <w:bCs/>
        </w:rPr>
      </w:pPr>
    </w:p>
    <w:p w14:paraId="1F9BB014" w14:textId="30002660" w:rsidR="0002136F" w:rsidRPr="0002136F" w:rsidRDefault="0002136F">
      <w:pPr>
        <w:rPr>
          <w:i/>
          <w:iCs/>
        </w:rPr>
      </w:pPr>
      <w:r w:rsidRPr="0002136F">
        <w:rPr>
          <w:i/>
          <w:iCs/>
        </w:rPr>
        <w:t>*We will endeavour to offer a summer work placement to</w:t>
      </w:r>
      <w:r>
        <w:rPr>
          <w:i/>
          <w:iCs/>
        </w:rPr>
        <w:t xml:space="preserve"> </w:t>
      </w:r>
      <w:r w:rsidRPr="0002136F">
        <w:rPr>
          <w:i/>
          <w:iCs/>
        </w:rPr>
        <w:t xml:space="preserve">each Intel scholar </w:t>
      </w:r>
      <w:r>
        <w:rPr>
          <w:i/>
          <w:iCs/>
        </w:rPr>
        <w:t xml:space="preserve">but please note </w:t>
      </w:r>
      <w:r w:rsidRPr="0002136F">
        <w:rPr>
          <w:i/>
          <w:iCs/>
        </w:rPr>
        <w:t xml:space="preserve">that this is subject to business needs at the time </w:t>
      </w:r>
      <w:r>
        <w:rPr>
          <w:i/>
          <w:iCs/>
        </w:rPr>
        <w:t>of</w:t>
      </w:r>
      <w:r w:rsidRPr="0002136F">
        <w:rPr>
          <w:i/>
          <w:iCs/>
        </w:rPr>
        <w:t xml:space="preserve"> placement. </w:t>
      </w:r>
    </w:p>
    <w:sectPr w:rsidR="0002136F" w:rsidRPr="000213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7063" w14:textId="77777777" w:rsidR="00587CAE" w:rsidRDefault="00587CAE" w:rsidP="003922EB">
      <w:pPr>
        <w:spacing w:after="0" w:line="240" w:lineRule="auto"/>
      </w:pPr>
      <w:r>
        <w:separator/>
      </w:r>
    </w:p>
  </w:endnote>
  <w:endnote w:type="continuationSeparator" w:id="0">
    <w:p w14:paraId="4E7B675A" w14:textId="77777777" w:rsidR="00587CAE" w:rsidRDefault="00587CAE" w:rsidP="0039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l Clear">
    <w:altName w:val="Sylfaen"/>
    <w:charset w:val="00"/>
    <w:family w:val="swiss"/>
    <w:pitch w:val="variable"/>
    <w:sig w:usb0="E10006FF" w:usb1="400060F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B3F2E" w14:textId="77777777" w:rsidR="00587CAE" w:rsidRDefault="00587CAE" w:rsidP="003922EB">
      <w:pPr>
        <w:spacing w:after="0" w:line="240" w:lineRule="auto"/>
      </w:pPr>
      <w:r>
        <w:separator/>
      </w:r>
    </w:p>
  </w:footnote>
  <w:footnote w:type="continuationSeparator" w:id="0">
    <w:p w14:paraId="51FEE4EB" w14:textId="77777777" w:rsidR="00587CAE" w:rsidRDefault="00587CAE" w:rsidP="00392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3F95"/>
    <w:multiLevelType w:val="hybridMultilevel"/>
    <w:tmpl w:val="C45C779A"/>
    <w:lvl w:ilvl="0" w:tplc="FC20DDC6">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4741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DC"/>
    <w:rsid w:val="00000598"/>
    <w:rsid w:val="0002136F"/>
    <w:rsid w:val="00034DCB"/>
    <w:rsid w:val="00092335"/>
    <w:rsid w:val="000F5232"/>
    <w:rsid w:val="001A13DC"/>
    <w:rsid w:val="001C1172"/>
    <w:rsid w:val="001C59E6"/>
    <w:rsid w:val="001D0ED6"/>
    <w:rsid w:val="002868AA"/>
    <w:rsid w:val="002A1C6E"/>
    <w:rsid w:val="002B3DF0"/>
    <w:rsid w:val="002B412D"/>
    <w:rsid w:val="002B4C57"/>
    <w:rsid w:val="002C709F"/>
    <w:rsid w:val="002D16FE"/>
    <w:rsid w:val="00302080"/>
    <w:rsid w:val="00321AA9"/>
    <w:rsid w:val="00343B27"/>
    <w:rsid w:val="00371C13"/>
    <w:rsid w:val="003922EB"/>
    <w:rsid w:val="003A0588"/>
    <w:rsid w:val="003A50A9"/>
    <w:rsid w:val="003D7818"/>
    <w:rsid w:val="003E4317"/>
    <w:rsid w:val="004236F9"/>
    <w:rsid w:val="0045149E"/>
    <w:rsid w:val="004B1E70"/>
    <w:rsid w:val="004F1961"/>
    <w:rsid w:val="004F35EA"/>
    <w:rsid w:val="005547F1"/>
    <w:rsid w:val="005652C1"/>
    <w:rsid w:val="00587CAE"/>
    <w:rsid w:val="005D0500"/>
    <w:rsid w:val="00617C44"/>
    <w:rsid w:val="00655FB8"/>
    <w:rsid w:val="006608D2"/>
    <w:rsid w:val="006658D4"/>
    <w:rsid w:val="00675F82"/>
    <w:rsid w:val="006C5E1C"/>
    <w:rsid w:val="006D72A6"/>
    <w:rsid w:val="006E4392"/>
    <w:rsid w:val="006E557A"/>
    <w:rsid w:val="0070579A"/>
    <w:rsid w:val="0071709F"/>
    <w:rsid w:val="00727A5E"/>
    <w:rsid w:val="00747ECE"/>
    <w:rsid w:val="00870740"/>
    <w:rsid w:val="008B7536"/>
    <w:rsid w:val="008D1043"/>
    <w:rsid w:val="009218FE"/>
    <w:rsid w:val="00935320"/>
    <w:rsid w:val="009539EB"/>
    <w:rsid w:val="009A4351"/>
    <w:rsid w:val="009F0C4D"/>
    <w:rsid w:val="00A17F2D"/>
    <w:rsid w:val="00A3397E"/>
    <w:rsid w:val="00A926F9"/>
    <w:rsid w:val="00AF075F"/>
    <w:rsid w:val="00B12E12"/>
    <w:rsid w:val="00B4644A"/>
    <w:rsid w:val="00B63D11"/>
    <w:rsid w:val="00B84F09"/>
    <w:rsid w:val="00BB04C2"/>
    <w:rsid w:val="00BF5DB8"/>
    <w:rsid w:val="00C06174"/>
    <w:rsid w:val="00C145ED"/>
    <w:rsid w:val="00C14FF6"/>
    <w:rsid w:val="00C17F4A"/>
    <w:rsid w:val="00C20DC3"/>
    <w:rsid w:val="00C354FD"/>
    <w:rsid w:val="00C4060E"/>
    <w:rsid w:val="00C45FE5"/>
    <w:rsid w:val="00C501F1"/>
    <w:rsid w:val="00C734B9"/>
    <w:rsid w:val="00C82D0E"/>
    <w:rsid w:val="00C947D8"/>
    <w:rsid w:val="00CF5A86"/>
    <w:rsid w:val="00D301C4"/>
    <w:rsid w:val="00D32B66"/>
    <w:rsid w:val="00D404B8"/>
    <w:rsid w:val="00D404FE"/>
    <w:rsid w:val="00D42B62"/>
    <w:rsid w:val="00D94E40"/>
    <w:rsid w:val="00DB6A96"/>
    <w:rsid w:val="00DD7FDB"/>
    <w:rsid w:val="00E30763"/>
    <w:rsid w:val="00E8443A"/>
    <w:rsid w:val="00EC2B2B"/>
    <w:rsid w:val="00F005FA"/>
    <w:rsid w:val="00F14982"/>
    <w:rsid w:val="00F30CBC"/>
    <w:rsid w:val="00F86A74"/>
    <w:rsid w:val="00F96A7F"/>
    <w:rsid w:val="00FD3781"/>
    <w:rsid w:val="00FE696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8DD881"/>
  <w15:chartTrackingRefBased/>
  <w15:docId w15:val="{CAAE5BF1-56C1-4C13-A82A-C59C3850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3DC"/>
    <w:rPr>
      <w:color w:val="494949"/>
      <w:u w:val="single"/>
    </w:rPr>
  </w:style>
  <w:style w:type="paragraph" w:styleId="ListParagraph">
    <w:name w:val="List Paragraph"/>
    <w:basedOn w:val="Normal"/>
    <w:uiPriority w:val="34"/>
    <w:qFormat/>
    <w:rsid w:val="001A13DC"/>
    <w:pPr>
      <w:ind w:left="720"/>
      <w:contextualSpacing/>
    </w:pPr>
  </w:style>
  <w:style w:type="table" w:styleId="TableGrid">
    <w:name w:val="Table Grid"/>
    <w:basedOn w:val="TableNormal"/>
    <w:uiPriority w:val="39"/>
    <w:rsid w:val="001A1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0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4FE"/>
    <w:rPr>
      <w:rFonts w:ascii="Segoe UI" w:hAnsi="Segoe UI" w:cs="Segoe UI"/>
      <w:sz w:val="18"/>
      <w:szCs w:val="18"/>
    </w:rPr>
  </w:style>
  <w:style w:type="character" w:styleId="UnresolvedMention">
    <w:name w:val="Unresolved Mention"/>
    <w:basedOn w:val="DefaultParagraphFont"/>
    <w:uiPriority w:val="99"/>
    <w:semiHidden/>
    <w:unhideWhenUsed/>
    <w:rsid w:val="00A92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el.com/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698D2.33C30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4ff727-aad1-4d60-b990-fb600ea05499">
      <Terms xmlns="http://schemas.microsoft.com/office/infopath/2007/PartnerControls"/>
    </lcf76f155ced4ddcb4097134ff3c332f>
    <TaxCatchAll xmlns="82fab7b5-d1c8-47d0-8d62-4613230372f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71E373ACD7D8459A0E5227BCC6C47A" ma:contentTypeVersion="15" ma:contentTypeDescription="Create a new document." ma:contentTypeScope="" ma:versionID="aa8d3522054df4de5d5c7045cc4d0dc4">
  <xsd:schema xmlns:xsd="http://www.w3.org/2001/XMLSchema" xmlns:xs="http://www.w3.org/2001/XMLSchema" xmlns:p="http://schemas.microsoft.com/office/2006/metadata/properties" xmlns:ns2="82fab7b5-d1c8-47d0-8d62-4613230372fe" xmlns:ns3="714ff727-aad1-4d60-b990-fb600ea05499" targetNamespace="http://schemas.microsoft.com/office/2006/metadata/properties" ma:root="true" ma:fieldsID="b78c73f22c307b875b835016504d94c1" ns2:_="" ns3:_="">
    <xsd:import namespace="82fab7b5-d1c8-47d0-8d62-4613230372fe"/>
    <xsd:import namespace="714ff727-aad1-4d60-b990-fb600ea054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lcf76f155ced4ddcb4097134ff3c332f" minOccurs="0"/>
                <xsd:element ref="ns2: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ab7b5-d1c8-47d0-8d62-4613230372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41d6139-19d9-4096-9da9-63ea59a91abd}" ma:internalName="TaxCatchAll" ma:showField="CatchAllData" ma:web="82fab7b5-d1c8-47d0-8d62-4613230372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4ff727-aad1-4d60-b990-fb600ea054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51B11-E974-4603-A249-30FD9F29830A}">
  <ds:schemaRefs>
    <ds:schemaRef ds:uri="http://schemas.microsoft.com/sharepoint/v3/contenttype/forms"/>
  </ds:schemaRefs>
</ds:datastoreItem>
</file>

<file path=customXml/itemProps2.xml><?xml version="1.0" encoding="utf-8"?>
<ds:datastoreItem xmlns:ds="http://schemas.openxmlformats.org/officeDocument/2006/customXml" ds:itemID="{9BA329AA-02C0-40AE-B1B3-DF672F35E16B}">
  <ds:schemaRef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51a58648-4482-4c22-b4c9-966ffcfa8ab2"/>
    <ds:schemaRef ds:uri="http://schemas.microsoft.com/office/2006/metadata/properties"/>
    <ds:schemaRef ds:uri="http://purl.org/dc/elements/1.1/"/>
    <ds:schemaRef ds:uri="714ff727-aad1-4d60-b990-fb600ea05499"/>
    <ds:schemaRef ds:uri="82fab7b5-d1c8-47d0-8d62-4613230372fe"/>
  </ds:schemaRefs>
</ds:datastoreItem>
</file>

<file path=customXml/itemProps3.xml><?xml version="1.0" encoding="utf-8"?>
<ds:datastoreItem xmlns:ds="http://schemas.openxmlformats.org/officeDocument/2006/customXml" ds:itemID="{0C78CD27-F229-4396-B75E-D610C3D464B8}">
  <ds:schemaRefs>
    <ds:schemaRef ds:uri="http://schemas.openxmlformats.org/officeDocument/2006/bibliography"/>
  </ds:schemaRefs>
</ds:datastoreItem>
</file>

<file path=customXml/itemProps4.xml><?xml version="1.0" encoding="utf-8"?>
<ds:datastoreItem xmlns:ds="http://schemas.openxmlformats.org/officeDocument/2006/customXml" ds:itemID="{F2CDC7A8-A750-40D0-B565-A8CBCAAB7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ab7b5-d1c8-47d0-8d62-4613230372fe"/>
    <ds:schemaRef ds:uri="714ff727-aad1-4d60-b990-fb600ea05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Tracey</dc:creator>
  <cp:keywords>CTPClassification=CTP_NT</cp:keywords>
  <dc:description/>
  <cp:lastModifiedBy>Faherty, Mairéad</cp:lastModifiedBy>
  <cp:revision>4</cp:revision>
  <dcterms:created xsi:type="dcterms:W3CDTF">2022-10-06T12:37:00Z</dcterms:created>
  <dcterms:modified xsi:type="dcterms:W3CDTF">2022-10-06T12:41:00Z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08f29999-8ee4-4820-9170-9e8d7a00c1c8</vt:lpwstr>
  </property>
  <property fmtid="{D5CDD505-2E9C-101B-9397-08002B2CF9AE}" pid="3" name="CTP_TimeStamp">
    <vt:lpwstr>2020-07-10 09:16:49Z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0x010100F971E373ACD7D8459A0E5227BCC6C47A</vt:lpwstr>
  </property>
  <property fmtid="{D5CDD505-2E9C-101B-9397-08002B2CF9AE}" pid="9" name="MediaServiceImageTags">
    <vt:lpwstr/>
  </property>
</Properties>
</file>